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11D2" w:rsidRPr="00920A93" w:rsidRDefault="00A07991" w:rsidP="00A07991">
      <w:pPr>
        <w:pStyle w:val="a3"/>
        <w:ind w:left="0"/>
        <w:jc w:val="right"/>
      </w:pPr>
      <w:r w:rsidRPr="00920A93">
        <w:t xml:space="preserve">Принято </w:t>
      </w:r>
      <w:r w:rsidR="00190F90" w:rsidRPr="00920A93">
        <w:t xml:space="preserve">решением </w:t>
      </w:r>
      <w:r w:rsidRPr="00920A93">
        <w:t>Генер</w:t>
      </w:r>
      <w:r w:rsidR="00190F90" w:rsidRPr="00920A93">
        <w:t>ального совета</w:t>
      </w:r>
      <w:r w:rsidRPr="00920A93">
        <w:t xml:space="preserve"> Ассоциации</w:t>
      </w:r>
    </w:p>
    <w:p w:rsidR="00A07991" w:rsidRPr="00920A93" w:rsidRDefault="00A07991" w:rsidP="00A07991">
      <w:pPr>
        <w:pStyle w:val="a3"/>
        <w:ind w:left="0"/>
        <w:jc w:val="right"/>
      </w:pPr>
      <w:r w:rsidRPr="00920A93">
        <w:t>«__</w:t>
      </w:r>
      <w:r w:rsidR="00C15803" w:rsidRPr="00920A93">
        <w:t>12</w:t>
      </w:r>
      <w:r w:rsidRPr="00920A93">
        <w:t>_»____</w:t>
      </w:r>
      <w:r w:rsidR="00C15803" w:rsidRPr="00920A93">
        <w:t>10</w:t>
      </w:r>
      <w:r w:rsidRPr="00920A93">
        <w:t>____________2024 г.</w:t>
      </w:r>
    </w:p>
    <w:p w:rsidR="00A07991" w:rsidRPr="00920A93" w:rsidRDefault="00A07991" w:rsidP="00A07991">
      <w:pPr>
        <w:pStyle w:val="a3"/>
        <w:ind w:left="0"/>
        <w:jc w:val="right"/>
      </w:pPr>
    </w:p>
    <w:p w:rsidR="00A07991" w:rsidRPr="00920A93" w:rsidRDefault="00A07991" w:rsidP="00A07991">
      <w:pPr>
        <w:pStyle w:val="a3"/>
        <w:ind w:left="0" w:firstLine="6"/>
        <w:jc w:val="right"/>
      </w:pPr>
      <w:r w:rsidRPr="00920A93">
        <w:t xml:space="preserve">Утверждено решением Генеральной </w:t>
      </w:r>
      <w:r w:rsidR="00190F90" w:rsidRPr="00920A93">
        <w:t>а</w:t>
      </w:r>
      <w:r w:rsidR="00D17747" w:rsidRPr="00920A93">
        <w:t>ссамблеи</w:t>
      </w:r>
      <w:r w:rsidR="004F192E" w:rsidRPr="00920A93">
        <w:t xml:space="preserve"> Ассоциации</w:t>
      </w:r>
    </w:p>
    <w:p w:rsidR="00A07991" w:rsidRPr="00920A93" w:rsidRDefault="00A07991" w:rsidP="00A07991">
      <w:pPr>
        <w:pStyle w:val="a3"/>
        <w:ind w:left="0"/>
        <w:jc w:val="right"/>
      </w:pPr>
      <w:r w:rsidRPr="00920A93">
        <w:t>«_</w:t>
      </w:r>
      <w:r w:rsidR="00C15803" w:rsidRPr="00920A93">
        <w:t>15</w:t>
      </w:r>
      <w:r w:rsidRPr="00920A93">
        <w:t>__»__________</w:t>
      </w:r>
      <w:r w:rsidR="00C15803" w:rsidRPr="00920A93">
        <w:t>10</w:t>
      </w:r>
      <w:r w:rsidRPr="00920A93">
        <w:t>______2024 г.</w:t>
      </w:r>
    </w:p>
    <w:p w:rsidR="00A07991" w:rsidRPr="00920A93" w:rsidRDefault="00A07991" w:rsidP="00E81332">
      <w:pPr>
        <w:pStyle w:val="a3"/>
        <w:ind w:left="0"/>
        <w:jc w:val="both"/>
      </w:pPr>
    </w:p>
    <w:p w:rsidR="00402FB5" w:rsidRPr="00920A93" w:rsidRDefault="007845E8" w:rsidP="00E81332">
      <w:pPr>
        <w:pStyle w:val="a3"/>
        <w:ind w:left="0"/>
        <w:jc w:val="center"/>
        <w:rPr>
          <w:b/>
        </w:rPr>
      </w:pPr>
      <w:r w:rsidRPr="00920A93">
        <w:rPr>
          <w:b/>
        </w:rPr>
        <w:t xml:space="preserve">РЕГЛАМЕНТ </w:t>
      </w:r>
    </w:p>
    <w:p w:rsidR="00402FB5" w:rsidRPr="00920A93" w:rsidRDefault="007845E8" w:rsidP="00E81332">
      <w:pPr>
        <w:pStyle w:val="a3"/>
        <w:ind w:left="0"/>
        <w:jc w:val="center"/>
        <w:rPr>
          <w:b/>
        </w:rPr>
      </w:pPr>
      <w:r w:rsidRPr="00920A93">
        <w:rPr>
          <w:b/>
        </w:rPr>
        <w:t>ПРИЕМА В ЧЛЕНЫ И ИСКЛЮЧЕНИЯ ИЗ СОСТАВА ЧЛЕНОВ</w:t>
      </w:r>
    </w:p>
    <w:p w:rsidR="008811D2" w:rsidRPr="00920A93" w:rsidRDefault="007845E8" w:rsidP="00E81332">
      <w:pPr>
        <w:pStyle w:val="a3"/>
        <w:ind w:left="0"/>
        <w:jc w:val="center"/>
        <w:rPr>
          <w:b/>
        </w:rPr>
      </w:pPr>
      <w:r w:rsidRPr="00920A93">
        <w:rPr>
          <w:b/>
        </w:rPr>
        <w:t>МЕЖДУНАРОДНОЙ АССОЦИАЦИИ РОССИЙСКИХ АДВОКАТОВ</w:t>
      </w:r>
    </w:p>
    <w:p w:rsidR="00402FB5" w:rsidRPr="00920A93" w:rsidRDefault="00402FB5" w:rsidP="00E81332">
      <w:pPr>
        <w:pStyle w:val="a3"/>
        <w:ind w:left="0"/>
        <w:jc w:val="center"/>
        <w:rPr>
          <w:b/>
        </w:rPr>
      </w:pPr>
    </w:p>
    <w:p w:rsidR="008811D2" w:rsidRPr="00920A93" w:rsidRDefault="00703C3E" w:rsidP="00E81332">
      <w:pPr>
        <w:pStyle w:val="a3"/>
        <w:numPr>
          <w:ilvl w:val="0"/>
          <w:numId w:val="3"/>
        </w:numPr>
        <w:ind w:left="0"/>
        <w:jc w:val="center"/>
        <w:rPr>
          <w:b/>
        </w:rPr>
      </w:pPr>
      <w:r w:rsidRPr="00920A93">
        <w:rPr>
          <w:b/>
        </w:rPr>
        <w:t>Общие положения</w:t>
      </w:r>
    </w:p>
    <w:p w:rsidR="00703C3E" w:rsidRPr="00920A93" w:rsidRDefault="00703C3E" w:rsidP="00E81332">
      <w:pPr>
        <w:pStyle w:val="a3"/>
        <w:ind w:left="0"/>
        <w:jc w:val="both"/>
      </w:pPr>
    </w:p>
    <w:p w:rsidR="00C01135" w:rsidRPr="00920A93" w:rsidRDefault="00703C3E" w:rsidP="00E81332">
      <w:pPr>
        <w:pStyle w:val="a3"/>
        <w:ind w:left="0" w:firstLine="708"/>
        <w:jc w:val="both"/>
      </w:pPr>
      <w:r w:rsidRPr="00920A93">
        <w:t xml:space="preserve">1.1. </w:t>
      </w:r>
      <w:r w:rsidR="00C01135" w:rsidRPr="00920A93">
        <w:t xml:space="preserve">Согласно статье 7 Устава </w:t>
      </w:r>
      <w:r w:rsidR="0048344C" w:rsidRPr="00920A93">
        <w:t xml:space="preserve">Международной ассоциации российских адвокатов (далее – Ассоциация) </w:t>
      </w:r>
      <w:r w:rsidR="00C01135" w:rsidRPr="00920A93">
        <w:t xml:space="preserve">прием в члены Ассоциации осуществляется решением Генерального совета Ассоциации в соответствии с регламентом, принятым Генеральной </w:t>
      </w:r>
      <w:r w:rsidR="00190F90" w:rsidRPr="00920A93">
        <w:t>а</w:t>
      </w:r>
      <w:r w:rsidR="00C01135" w:rsidRPr="00920A93">
        <w:t xml:space="preserve">ссамблеей Ассоциации. </w:t>
      </w:r>
    </w:p>
    <w:p w:rsidR="00703C3E" w:rsidRPr="00920A93" w:rsidRDefault="00C01135" w:rsidP="00E81332">
      <w:pPr>
        <w:pStyle w:val="a3"/>
        <w:ind w:left="0" w:firstLine="708"/>
        <w:jc w:val="both"/>
      </w:pPr>
      <w:r w:rsidRPr="00920A93">
        <w:t xml:space="preserve">1.2. </w:t>
      </w:r>
      <w:r w:rsidR="009326E6" w:rsidRPr="00920A93">
        <w:t>В соответствии с</w:t>
      </w:r>
      <w:r w:rsidR="00703C3E" w:rsidRPr="00920A93">
        <w:t xml:space="preserve">о статьей </w:t>
      </w:r>
      <w:r w:rsidR="009326E6" w:rsidRPr="00920A93">
        <w:t xml:space="preserve">6 Устава </w:t>
      </w:r>
      <w:r w:rsidR="0040296C" w:rsidRPr="00920A93">
        <w:t>А</w:t>
      </w:r>
      <w:r w:rsidR="009326E6" w:rsidRPr="00920A93">
        <w:t>ссоциации членами Ассоциац</w:t>
      </w:r>
      <w:r w:rsidR="00703C3E" w:rsidRPr="00920A93">
        <w:t>ии являются российские адвокаты.</w:t>
      </w:r>
    </w:p>
    <w:p w:rsidR="0040296C" w:rsidRPr="00920A93" w:rsidRDefault="0040296C" w:rsidP="00E81332">
      <w:pPr>
        <w:pStyle w:val="a3"/>
        <w:ind w:left="0" w:firstLine="708"/>
        <w:jc w:val="both"/>
      </w:pPr>
      <w:r w:rsidRPr="00920A93">
        <w:t>1.</w:t>
      </w:r>
      <w:r w:rsidR="00C01135" w:rsidRPr="00920A93">
        <w:t>3</w:t>
      </w:r>
      <w:r w:rsidRPr="00920A93">
        <w:t>. В соответствии со статьей со статьей 6 Устава Ассоциации, члены Ассоциации имеют право:</w:t>
      </w:r>
    </w:p>
    <w:p w:rsidR="0040296C" w:rsidRPr="00920A93" w:rsidRDefault="0040296C" w:rsidP="00E81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ab/>
        <w:t xml:space="preserve">- избирать и быть избранным в руководящие, исполнительные, контрольные, аудиторские и вспомогательные органы </w:t>
      </w:r>
      <w:r w:rsidR="001E6C31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А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ссоциации, а также контролировать их деятельность;</w:t>
      </w:r>
    </w:p>
    <w:p w:rsidR="0040296C" w:rsidRPr="00920A93" w:rsidRDefault="0040296C" w:rsidP="00E81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ab/>
        <w:t xml:space="preserve">- выносить предложения по вопросам своей деятельности на обсуждение органов Ассоциации, обращаться в органы </w:t>
      </w:r>
      <w:r w:rsidR="001E6C31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А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ссоциации с апелляциями и заявлениями и получать на них ответы;</w:t>
      </w:r>
    </w:p>
    <w:p w:rsidR="0040296C" w:rsidRPr="00920A93" w:rsidRDefault="0040296C" w:rsidP="00E81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ab/>
        <w:t xml:space="preserve">- участвовать в мероприятиях, проводимых </w:t>
      </w:r>
      <w:r w:rsidR="001E6C31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А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ссоциацией, с правом голоса;</w:t>
      </w:r>
    </w:p>
    <w:p w:rsidR="0040296C" w:rsidRPr="00920A93" w:rsidRDefault="0040296C" w:rsidP="00E81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ab/>
        <w:t xml:space="preserve">- участвовать в управлении делами </w:t>
      </w:r>
      <w:r w:rsidR="001E6C31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А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ссоциации в пределах, установленных законом и настоящим Уставом;</w:t>
      </w:r>
    </w:p>
    <w:p w:rsidR="0040296C" w:rsidRPr="00920A93" w:rsidRDefault="0040296C" w:rsidP="00E81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ab/>
        <w:t>- обжаловать решения органов Ассоциации, влекущие за собой гражданско-правовые последствия, в случаях и в порядке, предусмотренных законом;</w:t>
      </w:r>
    </w:p>
    <w:p w:rsidR="0040296C" w:rsidRPr="00920A93" w:rsidRDefault="0040296C" w:rsidP="00E81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ab/>
        <w:t>- пользоваться защитой своих личных, профессиональных и социальных прав, а также всеми видами консультативной, правово</w:t>
      </w:r>
      <w:r w:rsidR="00683F25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й,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 методологической </w:t>
      </w:r>
      <w:r w:rsidR="00683F25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и иной 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помощи, оказываемой Ассоциацией;</w:t>
      </w:r>
    </w:p>
    <w:p w:rsidR="0040296C" w:rsidRPr="00920A93" w:rsidRDefault="0040296C" w:rsidP="00E81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ab/>
        <w:t>- в соответствии с процедурой, установленной регламентом, получать информацию о деятельности Ассоциации;</w:t>
      </w:r>
    </w:p>
    <w:p w:rsidR="0040296C" w:rsidRPr="00920A93" w:rsidRDefault="0040296C" w:rsidP="00E81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ab/>
        <w:t>- переда</w:t>
      </w:r>
      <w:r w:rsidR="00DA253B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вать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 имуществ</w:t>
      </w:r>
      <w:r w:rsidR="00DA253B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о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 или прав</w:t>
      </w:r>
      <w:r w:rsidR="00DA253B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а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 на использование имущества, нематериальны</w:t>
      </w:r>
      <w:r w:rsidR="00DA253B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е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 прав Ассоциации;</w:t>
      </w:r>
    </w:p>
    <w:p w:rsidR="0040296C" w:rsidRPr="00920A93" w:rsidRDefault="0040296C" w:rsidP="00E81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ab/>
        <w:t>- по собственному усмотрению в любой момент выйти из Ассоциации.</w:t>
      </w:r>
    </w:p>
    <w:p w:rsidR="0040296C" w:rsidRPr="00920A93" w:rsidRDefault="0040296C" w:rsidP="00E81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ab/>
        <w:t>1.</w:t>
      </w:r>
      <w:r w:rsidR="00C01135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4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. </w:t>
      </w:r>
      <w:r w:rsidRPr="00920A93">
        <w:rPr>
          <w:rFonts w:ascii="Times New Roman" w:hAnsi="Times New Roman" w:cs="Times New Roman"/>
          <w:sz w:val="24"/>
          <w:szCs w:val="24"/>
        </w:rPr>
        <w:t>В соответствии со статьей со статьей 6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920A93">
        <w:rPr>
          <w:rFonts w:ascii="Times New Roman" w:hAnsi="Times New Roman" w:cs="Times New Roman"/>
          <w:sz w:val="24"/>
          <w:szCs w:val="24"/>
        </w:rPr>
        <w:t>Устава Ассоциации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,</w:t>
      </w:r>
      <w:r w:rsidRPr="00920A93">
        <w:rPr>
          <w:rFonts w:ascii="Times New Roman" w:hAnsi="Times New Roman" w:cs="Times New Roman"/>
          <w:sz w:val="24"/>
          <w:szCs w:val="24"/>
        </w:rPr>
        <w:t xml:space="preserve"> 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члены Ассоциации обязаны:</w:t>
      </w:r>
    </w:p>
    <w:p w:rsidR="0040296C" w:rsidRPr="00920A93" w:rsidRDefault="0040296C" w:rsidP="00E81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ab/>
        <w:t>- соблюдать положения устава ассоциации и других актов Ассоциации;</w:t>
      </w:r>
    </w:p>
    <w:p w:rsidR="0040296C" w:rsidRPr="00920A93" w:rsidRDefault="0040296C" w:rsidP="00E81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ab/>
        <w:t>- активно участвовать в реализации целей и задач</w:t>
      </w:r>
      <w:r w:rsidR="00DA253B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 Ассоциации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, принимать участие в общих собраниях </w:t>
      </w:r>
      <w:r w:rsidR="001E6C31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А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ссоциации и в деятельности ее органов;</w:t>
      </w:r>
    </w:p>
    <w:p w:rsidR="0040296C" w:rsidRPr="00920A93" w:rsidRDefault="0040296C" w:rsidP="00E81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ab/>
        <w:t>- своевременно и в полном объеме выполнять обязательства, взятые перед Ассоциацией;</w:t>
      </w:r>
    </w:p>
    <w:p w:rsidR="0040296C" w:rsidRPr="00920A93" w:rsidRDefault="0040296C" w:rsidP="00E81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ab/>
        <w:t>- предоставлять информацию, необходимую для решения проблем, связанных с деятельностью Ассоциации;</w:t>
      </w:r>
    </w:p>
    <w:p w:rsidR="0040296C" w:rsidRPr="00920A93" w:rsidRDefault="0040296C" w:rsidP="00E81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ab/>
        <w:t>- оказывать помощь Ассоциации в ее деятельности, включая уплату вступительных, и целевых взносов,</w:t>
      </w:r>
      <w:r w:rsidR="00DA253B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 обязательных отчислений,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 </w:t>
      </w:r>
      <w:r w:rsidR="00683F25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если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 они установлены </w:t>
      </w:r>
      <w:r w:rsidR="00683F25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Генеральной ассамблеей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 </w:t>
      </w:r>
      <w:r w:rsidR="001E6C31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А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ссоциации, помогать в формировании имущества Ассоциации.</w:t>
      </w:r>
    </w:p>
    <w:p w:rsidR="0040296C" w:rsidRPr="00920A93" w:rsidRDefault="0040296C" w:rsidP="00E81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ab/>
        <w:t xml:space="preserve">Члены </w:t>
      </w:r>
      <w:r w:rsidR="001E6C31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А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ссоциации могут также обладать другими правами и </w:t>
      </w:r>
      <w:proofErr w:type="gramStart"/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нести другие обязанности</w:t>
      </w:r>
      <w:proofErr w:type="gramEnd"/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 в соответствии с законодательством об ассоциациях (союзах) или предусмотренными другими актами, принятыми Ассоциацией, а также соглашениями, заключенными с Ассоциацией.</w:t>
      </w:r>
    </w:p>
    <w:p w:rsidR="0040296C" w:rsidRPr="00920A93" w:rsidRDefault="0040296C" w:rsidP="00E81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ab/>
        <w:t xml:space="preserve">Члены Ассоциации не сохраняют никаких имущественных прав на имущество, переданное ими в собственность </w:t>
      </w:r>
      <w:r w:rsidR="001E6C31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А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ссоциации, включая взносы</w:t>
      </w:r>
      <w:r w:rsidR="00DA253B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 и обязательные отчисления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.</w:t>
      </w:r>
    </w:p>
    <w:p w:rsidR="00703C3E" w:rsidRPr="00920A93" w:rsidRDefault="0040296C" w:rsidP="00E81332">
      <w:pPr>
        <w:pStyle w:val="a3"/>
        <w:ind w:left="0" w:firstLine="708"/>
        <w:jc w:val="both"/>
      </w:pPr>
      <w:r w:rsidRPr="00920A93">
        <w:t>1.5</w:t>
      </w:r>
      <w:r w:rsidR="00703C3E" w:rsidRPr="00920A93">
        <w:t>. Принятие в члены Ассоциации производится в следующем порядке:</w:t>
      </w:r>
    </w:p>
    <w:p w:rsidR="00703C3E" w:rsidRPr="00920A93" w:rsidRDefault="00703C3E" w:rsidP="00E81332">
      <w:pPr>
        <w:pStyle w:val="a3"/>
        <w:ind w:left="0" w:firstLine="708"/>
        <w:jc w:val="both"/>
      </w:pPr>
      <w:r w:rsidRPr="00920A93">
        <w:lastRenderedPageBreak/>
        <w:t>1.</w:t>
      </w:r>
      <w:r w:rsidR="0040296C" w:rsidRPr="00920A93">
        <w:t>5</w:t>
      </w:r>
      <w:r w:rsidRPr="00920A93">
        <w:t xml:space="preserve">.1. в отношении лиц, имеющих действующий или приостановленный статус адвоката в Российской Федерации: по решению Генерального совета Ассоциации </w:t>
      </w:r>
      <w:r w:rsidR="00D42470" w:rsidRPr="00920A93">
        <w:t xml:space="preserve">на основе </w:t>
      </w:r>
      <w:r w:rsidRPr="00920A93">
        <w:t xml:space="preserve">изучения </w:t>
      </w:r>
      <w:r w:rsidR="00F02CCF" w:rsidRPr="00920A93">
        <w:t>письменного заявления</w:t>
      </w:r>
      <w:r w:rsidR="00D42470" w:rsidRPr="00920A93">
        <w:t xml:space="preserve"> и</w:t>
      </w:r>
      <w:r w:rsidR="000A604A" w:rsidRPr="00920A93">
        <w:t xml:space="preserve"> </w:t>
      </w:r>
      <w:r w:rsidR="00F02CCF" w:rsidRPr="00920A93">
        <w:t xml:space="preserve">анкеты кандидата, а также  </w:t>
      </w:r>
      <w:r w:rsidRPr="00920A93">
        <w:t>представленных кандидатом документов, подтверждающих наличие у него статуса адвоката в Российской Федерации;</w:t>
      </w:r>
    </w:p>
    <w:p w:rsidR="00703C3E" w:rsidRPr="00920A93" w:rsidRDefault="00703C3E" w:rsidP="00E81332">
      <w:pPr>
        <w:pStyle w:val="a3"/>
        <w:ind w:left="0" w:firstLine="708"/>
        <w:jc w:val="both"/>
      </w:pPr>
      <w:r w:rsidRPr="00920A93">
        <w:t>1.</w:t>
      </w:r>
      <w:r w:rsidR="0040296C" w:rsidRPr="00920A93">
        <w:t>5</w:t>
      </w:r>
      <w:r w:rsidRPr="00920A93">
        <w:t>.2. в отношении лиц, ранее имевших статус адвоката в Российской Федерации, который был прекращен</w:t>
      </w:r>
      <w:r w:rsidR="00DA253B" w:rsidRPr="00920A93">
        <w:t xml:space="preserve"> по решению адвокатских палат субъектов Российской Федерации или Федеральной палаты адвокатов Российской Федерации за совершение дисциплинарного проступка</w:t>
      </w:r>
      <w:r w:rsidRPr="00920A93">
        <w:t>: по решению Генерального совета Ассоциации</w:t>
      </w:r>
      <w:r w:rsidR="00402FB5" w:rsidRPr="00920A93">
        <w:t xml:space="preserve"> на основании </w:t>
      </w:r>
      <w:r w:rsidRPr="00920A93">
        <w:t>результатов процедуры</w:t>
      </w:r>
      <w:r w:rsidR="00402FB5" w:rsidRPr="00920A93">
        <w:t xml:space="preserve"> прохождения</w:t>
      </w:r>
      <w:r w:rsidRPr="00920A93">
        <w:t xml:space="preserve"> международной экспертизы по вопросу о произвольном лишении статуса адвоката</w:t>
      </w:r>
      <w:r w:rsidR="00F02CCF" w:rsidRPr="00920A93">
        <w:t xml:space="preserve"> и </w:t>
      </w:r>
      <w:proofErr w:type="spellStart"/>
      <w:proofErr w:type="gramStart"/>
      <w:r w:rsidR="00D42470" w:rsidRPr="00920A93">
        <w:t>и</w:t>
      </w:r>
      <w:proofErr w:type="spellEnd"/>
      <w:proofErr w:type="gramEnd"/>
      <w:r w:rsidR="00D42470" w:rsidRPr="00920A93">
        <w:t xml:space="preserve"> на основе</w:t>
      </w:r>
      <w:r w:rsidR="00F02CCF" w:rsidRPr="00920A93">
        <w:t xml:space="preserve"> изучения письменного заявления, анкеты кандидата</w:t>
      </w:r>
      <w:r w:rsidRPr="00920A93">
        <w:t>;</w:t>
      </w:r>
    </w:p>
    <w:p w:rsidR="00DA253B" w:rsidRPr="00920A93" w:rsidRDefault="00DA253B" w:rsidP="00DA253B">
      <w:pPr>
        <w:pStyle w:val="a3"/>
        <w:ind w:left="0" w:firstLine="708"/>
        <w:jc w:val="both"/>
      </w:pPr>
      <w:r w:rsidRPr="00920A93">
        <w:t>1.5.3. в отношении лиц, ранее имевших статус адвоката в Российской Федерации, который был прекращен по заявлению адвоката: по решению Генерального совета Ассоциации по результатам изучения представленных кандидатом документов, подтверждающих наличие у него статуса адвоката в Российской Федерации и письменных пояснений относительно причин прекращения статуса адвоката</w:t>
      </w:r>
      <w:r w:rsidR="00D42470" w:rsidRPr="00920A93">
        <w:t xml:space="preserve"> и, на основе изучения письменного заявления и анкеты кандидата</w:t>
      </w:r>
      <w:r w:rsidRPr="00920A93">
        <w:t>;</w:t>
      </w:r>
    </w:p>
    <w:p w:rsidR="00D42470" w:rsidRPr="00920A93" w:rsidRDefault="00703C3E" w:rsidP="00E81332">
      <w:pPr>
        <w:pStyle w:val="a3"/>
        <w:ind w:left="0" w:firstLine="708"/>
        <w:jc w:val="both"/>
      </w:pPr>
      <w:r w:rsidRPr="00920A93">
        <w:t>1.</w:t>
      </w:r>
      <w:r w:rsidR="0040296C" w:rsidRPr="00920A93">
        <w:t>5</w:t>
      </w:r>
      <w:r w:rsidRPr="00920A93">
        <w:t>.</w:t>
      </w:r>
      <w:r w:rsidR="00DA253B" w:rsidRPr="00920A93">
        <w:t>4</w:t>
      </w:r>
      <w:r w:rsidRPr="00920A93">
        <w:t>. в отношении лиц, ранее не имевших статус адвоката в Российской Федерации: по решению Генерального совета</w:t>
      </w:r>
      <w:r w:rsidR="00D13A0B" w:rsidRPr="00920A93">
        <w:t xml:space="preserve"> Ассоциации</w:t>
      </w:r>
      <w:r w:rsidR="00402FB5" w:rsidRPr="00920A93">
        <w:t>,</w:t>
      </w:r>
      <w:r w:rsidRPr="00920A93">
        <w:t xml:space="preserve"> на</w:t>
      </w:r>
      <w:r w:rsidR="00D42470" w:rsidRPr="00920A93">
        <w:t xml:space="preserve"> основании письменного заявления, анкеты кандидата</w:t>
      </w:r>
      <w:r w:rsidRPr="00920A93">
        <w:t xml:space="preserve"> </w:t>
      </w:r>
      <w:r w:rsidR="00D42470" w:rsidRPr="00920A93">
        <w:t xml:space="preserve">и на </w:t>
      </w:r>
      <w:r w:rsidRPr="00920A93">
        <w:t xml:space="preserve">основании заключения Квалификационной комиссии Ассоциации </w:t>
      </w:r>
      <w:r w:rsidR="00D42470" w:rsidRPr="00920A93">
        <w:t>о</w:t>
      </w:r>
      <w:r w:rsidRPr="00920A93">
        <w:t xml:space="preserve"> </w:t>
      </w:r>
      <w:r w:rsidR="00F02CCF" w:rsidRPr="00920A93">
        <w:t>прохождени</w:t>
      </w:r>
      <w:r w:rsidR="00D42470" w:rsidRPr="00920A93">
        <w:t>и кандидатом</w:t>
      </w:r>
      <w:r w:rsidR="00F02CCF" w:rsidRPr="00920A93">
        <w:t xml:space="preserve"> квалификационного экзамена или собеседования </w:t>
      </w:r>
      <w:r w:rsidR="00D42470" w:rsidRPr="00920A93">
        <w:t xml:space="preserve">проводимых по </w:t>
      </w:r>
      <w:r w:rsidRPr="00920A93">
        <w:t>правилам, установленным Ассоциацией</w:t>
      </w:r>
      <w:r w:rsidR="00D42470" w:rsidRPr="00920A93">
        <w:t>.</w:t>
      </w:r>
    </w:p>
    <w:p w:rsidR="00D13A0B" w:rsidRPr="00920A93" w:rsidRDefault="00905059" w:rsidP="00E81332">
      <w:pPr>
        <w:pStyle w:val="a3"/>
        <w:ind w:left="0" w:firstLine="708"/>
        <w:jc w:val="both"/>
      </w:pPr>
      <w:r>
        <w:t xml:space="preserve">1.5.5. </w:t>
      </w:r>
      <w:r w:rsidR="00D42470" w:rsidRPr="00920A93">
        <w:t xml:space="preserve">Обязательными требованиями к кандидату в этом случае является </w:t>
      </w:r>
      <w:r w:rsidR="00D13A0B" w:rsidRPr="00920A93">
        <w:t>наличи</w:t>
      </w:r>
      <w:r w:rsidR="00D42470" w:rsidRPr="00920A93">
        <w:t>е</w:t>
      </w:r>
      <w:r w:rsidR="00D13A0B" w:rsidRPr="00920A93">
        <w:t xml:space="preserve"> у </w:t>
      </w:r>
      <w:r w:rsidR="00D42470" w:rsidRPr="00920A93">
        <w:t xml:space="preserve">него </w:t>
      </w:r>
      <w:r w:rsidR="00D13A0B" w:rsidRPr="00920A93">
        <w:t>высшего юридического образования либо ученой степени по юридической специальности</w:t>
      </w:r>
      <w:r w:rsidR="00D42470" w:rsidRPr="00920A93">
        <w:t xml:space="preserve">, а также </w:t>
      </w:r>
      <w:r w:rsidR="00D13A0B" w:rsidRPr="00920A93">
        <w:t xml:space="preserve"> стажа работы по юридической специальности не менее двух лет, </w:t>
      </w:r>
      <w:r w:rsidR="007C7CDB" w:rsidRPr="00920A93">
        <w:t xml:space="preserve">либо </w:t>
      </w:r>
      <w:r w:rsidR="00D13A0B" w:rsidRPr="00920A93">
        <w:t xml:space="preserve">прохождения стажировки </w:t>
      </w:r>
      <w:r w:rsidR="007C7CDB" w:rsidRPr="00920A93">
        <w:t>в порядке, установленном Ассоциацией</w:t>
      </w:r>
      <w:r w:rsidR="00D13A0B" w:rsidRPr="00920A93">
        <w:t>.</w:t>
      </w:r>
    </w:p>
    <w:p w:rsidR="00D42470" w:rsidRPr="00920A93" w:rsidRDefault="00905059" w:rsidP="00E81332">
      <w:pPr>
        <w:pStyle w:val="a3"/>
        <w:ind w:left="0" w:firstLine="708"/>
        <w:jc w:val="both"/>
      </w:pPr>
      <w:r>
        <w:t xml:space="preserve">1.5.6. </w:t>
      </w:r>
      <w:r w:rsidR="00D42470" w:rsidRPr="00920A93">
        <w:t>При наличии у кандидата подтвержденного документально стажа практической юридической деятельности сроком более десяти лет, он принимается в Ассоциацию по результатам собеседования</w:t>
      </w:r>
      <w:r w:rsidR="00FC5CA6" w:rsidRPr="00920A93">
        <w:t xml:space="preserve"> без прохождения квалификационного экзамена</w:t>
      </w:r>
      <w:r w:rsidR="00D42470" w:rsidRPr="00920A93">
        <w:t xml:space="preserve">. </w:t>
      </w:r>
    </w:p>
    <w:p w:rsidR="00325D4D" w:rsidRPr="00920A93" w:rsidRDefault="00325D4D" w:rsidP="00E81332">
      <w:pPr>
        <w:pStyle w:val="a3"/>
        <w:ind w:left="0" w:firstLine="708"/>
        <w:jc w:val="both"/>
      </w:pPr>
      <w:r w:rsidRPr="00920A93">
        <w:t>1.</w:t>
      </w:r>
      <w:r w:rsidR="0040296C" w:rsidRPr="00920A93">
        <w:t>6</w:t>
      </w:r>
      <w:r w:rsidRPr="00920A93">
        <w:t>. Членам Ассоциации могут быть выданы свидетельства и (или) удостоверения, подтверждающие членство в Ассоциации.</w:t>
      </w:r>
    </w:p>
    <w:p w:rsidR="0040296C" w:rsidRPr="00920A93" w:rsidRDefault="0040296C" w:rsidP="00E81332">
      <w:pPr>
        <w:pStyle w:val="a3"/>
        <w:ind w:left="0" w:firstLine="708"/>
        <w:jc w:val="both"/>
      </w:pPr>
      <w:r w:rsidRPr="00920A93">
        <w:t>1.7. В члены Ассоциации не может быть принято лицо, которое в ходе своей профессиональной деятельности или в рамках работы в органах адвокатского самоуправления</w:t>
      </w:r>
      <w:r w:rsidR="007845E8" w:rsidRPr="00920A93">
        <w:t xml:space="preserve"> или  общественных объединениях адвокатов</w:t>
      </w:r>
      <w:r w:rsidRPr="00920A93">
        <w:t xml:space="preserve"> своими действиями (бездействием) продемонстрировало пренебрежительное отношение к праву, правам человека, международным принципам и стандартам организации адвокатуры и адвокатской деятельности</w:t>
      </w:r>
      <w:r w:rsidR="00F02CCF" w:rsidRPr="00920A93">
        <w:t xml:space="preserve"> и (или) совершало противоправные действия против членов Ассоциации</w:t>
      </w:r>
      <w:r w:rsidR="007845E8" w:rsidRPr="00920A93">
        <w:t>.</w:t>
      </w:r>
      <w:r w:rsidRPr="00920A93">
        <w:rPr>
          <w:rFonts w:eastAsia="SimSun"/>
          <w:lang w:eastAsia="hi-IN" w:bidi="hi-IN"/>
        </w:rPr>
        <w:t xml:space="preserve"> Если данны</w:t>
      </w:r>
      <w:r w:rsidR="00D13A0B" w:rsidRPr="00920A93">
        <w:rPr>
          <w:rFonts w:eastAsia="SimSun"/>
          <w:lang w:eastAsia="hi-IN" w:bidi="hi-IN"/>
        </w:rPr>
        <w:t xml:space="preserve">е факты будут </w:t>
      </w:r>
      <w:r w:rsidRPr="00920A93">
        <w:rPr>
          <w:rFonts w:eastAsia="SimSun"/>
          <w:lang w:eastAsia="hi-IN" w:bidi="hi-IN"/>
        </w:rPr>
        <w:t xml:space="preserve">выявлены после вступления </w:t>
      </w:r>
      <w:r w:rsidR="00D13A0B" w:rsidRPr="00920A93">
        <w:rPr>
          <w:rFonts w:eastAsia="SimSun"/>
          <w:lang w:eastAsia="hi-IN" w:bidi="hi-IN"/>
        </w:rPr>
        <w:t xml:space="preserve">лица </w:t>
      </w:r>
      <w:r w:rsidRPr="00920A93">
        <w:rPr>
          <w:rFonts w:eastAsia="SimSun"/>
          <w:lang w:eastAsia="hi-IN" w:bidi="hi-IN"/>
        </w:rPr>
        <w:t xml:space="preserve">в </w:t>
      </w:r>
      <w:r w:rsidR="00D13A0B" w:rsidRPr="00920A93">
        <w:rPr>
          <w:rFonts w:eastAsia="SimSun"/>
          <w:lang w:eastAsia="hi-IN" w:bidi="hi-IN"/>
        </w:rPr>
        <w:t>ч</w:t>
      </w:r>
      <w:r w:rsidRPr="00920A93">
        <w:rPr>
          <w:rFonts w:eastAsia="SimSun"/>
          <w:lang w:eastAsia="hi-IN" w:bidi="hi-IN"/>
        </w:rPr>
        <w:t xml:space="preserve">лены </w:t>
      </w:r>
      <w:r w:rsidR="001E6C31" w:rsidRPr="00920A93">
        <w:rPr>
          <w:rFonts w:eastAsia="SimSun"/>
          <w:lang w:eastAsia="hi-IN" w:bidi="hi-IN"/>
        </w:rPr>
        <w:t>А</w:t>
      </w:r>
      <w:r w:rsidRPr="00920A93">
        <w:rPr>
          <w:rFonts w:eastAsia="SimSun"/>
          <w:lang w:eastAsia="hi-IN" w:bidi="hi-IN"/>
        </w:rPr>
        <w:t xml:space="preserve">ссоциации, по представлению </w:t>
      </w:r>
      <w:r w:rsidR="0037072B" w:rsidRPr="00920A93">
        <w:rPr>
          <w:rFonts w:eastAsia="SimSun"/>
          <w:lang w:eastAsia="hi-IN" w:bidi="hi-IN"/>
        </w:rPr>
        <w:t xml:space="preserve">Председателя </w:t>
      </w:r>
      <w:r w:rsidR="008F4722" w:rsidRPr="00920A93">
        <w:rPr>
          <w:rFonts w:eastAsia="SimSun"/>
          <w:lang w:eastAsia="hi-IN" w:bidi="hi-IN"/>
        </w:rPr>
        <w:t>Квалификационной</w:t>
      </w:r>
      <w:r w:rsidR="0037072B" w:rsidRPr="00920A93">
        <w:rPr>
          <w:rFonts w:eastAsia="SimSun"/>
          <w:lang w:eastAsia="hi-IN" w:bidi="hi-IN"/>
        </w:rPr>
        <w:t xml:space="preserve"> </w:t>
      </w:r>
      <w:r w:rsidRPr="00920A93">
        <w:rPr>
          <w:rFonts w:eastAsia="SimSun"/>
          <w:lang w:eastAsia="hi-IN" w:bidi="hi-IN"/>
        </w:rPr>
        <w:t xml:space="preserve">комиссии в порядке дисциплинарного производства </w:t>
      </w:r>
      <w:r w:rsidRPr="00920A93">
        <w:t xml:space="preserve">Генеральный совет </w:t>
      </w:r>
      <w:r w:rsidR="001E6C31" w:rsidRPr="00920A93">
        <w:t>А</w:t>
      </w:r>
      <w:r w:rsidRPr="00920A93">
        <w:t>ссоциации может принять решение о прекращении статуса члена Ассоциации.</w:t>
      </w:r>
      <w:r w:rsidR="00F02CCF" w:rsidRPr="00920A93">
        <w:t xml:space="preserve"> При вступлении в Ассоциацию претендент представляет меморандум о безупречной репутации, содержащий утверждение о </w:t>
      </w:r>
      <w:r w:rsidR="00D42470" w:rsidRPr="00920A93">
        <w:t>не совершении</w:t>
      </w:r>
      <w:r w:rsidR="00F02CCF" w:rsidRPr="00920A93">
        <w:t xml:space="preserve"> им действий, описанных в п. 1.7 Настоящего Регламента.</w:t>
      </w:r>
    </w:p>
    <w:p w:rsidR="00D13393" w:rsidRPr="00920A93" w:rsidRDefault="00D13393" w:rsidP="00E81332">
      <w:pPr>
        <w:pStyle w:val="a3"/>
        <w:ind w:left="0" w:firstLine="708"/>
        <w:jc w:val="both"/>
      </w:pPr>
      <w:r w:rsidRPr="00920A93">
        <w:t xml:space="preserve">1.8. Документы, </w:t>
      </w:r>
      <w:r w:rsidR="00F02CCF" w:rsidRPr="00920A93">
        <w:t xml:space="preserve">для вступления в Ассоциацию, </w:t>
      </w:r>
      <w:r w:rsidRPr="00920A93">
        <w:t xml:space="preserve">упомянутые в </w:t>
      </w:r>
      <w:proofErr w:type="spellStart"/>
      <w:r w:rsidR="00F02CCF" w:rsidRPr="00920A93">
        <w:t>пп</w:t>
      </w:r>
      <w:proofErr w:type="spellEnd"/>
      <w:r w:rsidR="00F02CCF" w:rsidRPr="00920A93">
        <w:t>. 1.5-1.7. Настоящего Регламента</w:t>
      </w:r>
      <w:r w:rsidRPr="00920A93">
        <w:t xml:space="preserve"> могут быть направлены в Ассоциацию в бумажном или электронном виде.</w:t>
      </w:r>
    </w:p>
    <w:p w:rsidR="005D2AF3" w:rsidRPr="00920A93" w:rsidRDefault="005D2AF3" w:rsidP="00E81332">
      <w:pPr>
        <w:pStyle w:val="11"/>
        <w:tabs>
          <w:tab w:val="clear" w:pos="360"/>
          <w:tab w:val="clear" w:pos="1134"/>
        </w:tabs>
        <w:spacing w:line="240" w:lineRule="auto"/>
        <w:ind w:firstLine="708"/>
        <w:rPr>
          <w:rFonts w:eastAsia="SimSun"/>
          <w:sz w:val="24"/>
          <w:szCs w:val="24"/>
          <w:shd w:val="clear" w:color="auto" w:fill="FFFFFF"/>
          <w:lang w:eastAsia="hi-IN" w:bidi="hi-IN"/>
        </w:rPr>
      </w:pPr>
      <w:r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 xml:space="preserve">1.9.  Решения органов Ассоциации могут быть обжалованы в Генеральную </w:t>
      </w:r>
      <w:r w:rsidR="00190F90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а</w:t>
      </w:r>
      <w:r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ссамблею Ассоциации или в суд в срок, не</w:t>
      </w:r>
      <w:r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позднее</w:t>
      </w:r>
      <w:r w:rsidRPr="00920A93">
        <w:rPr>
          <w:sz w:val="24"/>
          <w:szCs w:val="24"/>
          <w:shd w:val="clear" w:color="auto" w:fill="FFFFFF"/>
          <w:lang w:eastAsia="hi-IN" w:bidi="hi-IN"/>
        </w:rPr>
        <w:t xml:space="preserve"> 30 </w:t>
      </w:r>
      <w:r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дней</w:t>
      </w:r>
      <w:r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со</w:t>
      </w:r>
      <w:r w:rsidR="00DA253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 xml:space="preserve"> дня</w:t>
      </w:r>
      <w:r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направления</w:t>
      </w:r>
      <w:r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члену</w:t>
      </w:r>
      <w:r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Pr="00920A93">
        <w:rPr>
          <w:rFonts w:eastAsia="SimSun"/>
          <w:sz w:val="24"/>
          <w:szCs w:val="24"/>
          <w:lang w:eastAsia="hi-IN" w:bidi="hi-IN"/>
        </w:rPr>
        <w:t>Ассоциации</w:t>
      </w:r>
      <w:r w:rsidRPr="00920A93">
        <w:rPr>
          <w:sz w:val="24"/>
          <w:szCs w:val="24"/>
          <w:shd w:val="clear" w:color="auto" w:fill="FFFFFF"/>
          <w:lang w:eastAsia="hi-IN" w:bidi="hi-IN"/>
        </w:rPr>
        <w:t xml:space="preserve"> текста </w:t>
      </w:r>
      <w:r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обжалуемого</w:t>
      </w:r>
      <w:r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 xml:space="preserve">решения. </w:t>
      </w:r>
    </w:p>
    <w:p w:rsidR="005D2AF3" w:rsidRPr="00920A93" w:rsidRDefault="000A604A" w:rsidP="00E813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1.10. Статус </w:t>
      </w:r>
      <w:r w:rsidR="005D2AF3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члена Ассоциации присваивается на неопределенный срок и не ограничивается определенным возрастом адвоката.</w:t>
      </w:r>
    </w:p>
    <w:p w:rsidR="00E81332" w:rsidRPr="00920A93" w:rsidRDefault="00E81332" w:rsidP="00E813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1.11. </w:t>
      </w:r>
      <w:r w:rsidRPr="00920A93">
        <w:rPr>
          <w:rFonts w:ascii="Times New Roman" w:hAnsi="Times New Roman" w:cs="Times New Roman"/>
          <w:sz w:val="24"/>
          <w:szCs w:val="24"/>
        </w:rPr>
        <w:t>Ассоциация  не отвечает по обязательствам своих членов, так же как и члены Ассоциации  не отвечают по ее обязательствам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F53A0C" w:rsidRPr="00920A93" w:rsidRDefault="00F53A0C" w:rsidP="00E813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1.12. </w:t>
      </w:r>
      <w:r w:rsidR="00F44DF3" w:rsidRPr="00920A93">
        <w:rPr>
          <w:rFonts w:ascii="Times New Roman" w:hAnsi="Times New Roman" w:cs="Times New Roman"/>
          <w:sz w:val="24"/>
          <w:szCs w:val="24"/>
        </w:rPr>
        <w:t xml:space="preserve">В целях учета  </w:t>
      </w:r>
      <w:r w:rsidRPr="00920A93">
        <w:rPr>
          <w:rFonts w:ascii="Times New Roman" w:hAnsi="Times New Roman" w:cs="Times New Roman"/>
          <w:sz w:val="24"/>
          <w:szCs w:val="24"/>
        </w:rPr>
        <w:t xml:space="preserve">членов </w:t>
      </w:r>
      <w:r w:rsidR="00F44DF3" w:rsidRPr="00920A93">
        <w:rPr>
          <w:rFonts w:ascii="Times New Roman" w:hAnsi="Times New Roman" w:cs="Times New Roman"/>
          <w:sz w:val="24"/>
          <w:szCs w:val="24"/>
        </w:rPr>
        <w:t xml:space="preserve">Ассоциацией ведется </w:t>
      </w:r>
      <w:r w:rsidRPr="00920A93">
        <w:rPr>
          <w:rFonts w:ascii="Times New Roman" w:hAnsi="Times New Roman" w:cs="Times New Roman"/>
          <w:sz w:val="24"/>
          <w:szCs w:val="24"/>
        </w:rPr>
        <w:t>Реестр</w:t>
      </w:r>
      <w:r w:rsidR="008F07F2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. В него </w:t>
      </w:r>
      <w:r w:rsidR="00F44DF3" w:rsidRPr="00920A93">
        <w:rPr>
          <w:rFonts w:ascii="Times New Roman" w:hAnsi="Times New Roman" w:cs="Times New Roman"/>
          <w:sz w:val="24"/>
          <w:szCs w:val="24"/>
          <w:lang w:val="ru-RU"/>
        </w:rPr>
        <w:t>включаются сведения о фамилии, имени и отчестве</w:t>
      </w:r>
      <w:r w:rsidR="008F07F2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(если имеется)</w:t>
      </w:r>
      <w:r w:rsidR="00F44DF3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члена Ассоциации, дате принятия решения о членстве в Ассоциации и контактные данные</w:t>
      </w:r>
      <w:r w:rsidR="002C5C77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члена Ассоциации</w:t>
      </w:r>
      <w:r w:rsidRPr="00920A93">
        <w:rPr>
          <w:rFonts w:ascii="Times New Roman" w:hAnsi="Times New Roman" w:cs="Times New Roman"/>
          <w:sz w:val="24"/>
          <w:szCs w:val="24"/>
        </w:rPr>
        <w:t>.</w:t>
      </w:r>
      <w:r w:rsidR="00DA253B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Реестр ведется с учетом положений </w:t>
      </w:r>
      <w:r w:rsidR="00A33A6C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раздела 7 </w:t>
      </w:r>
      <w:r w:rsidR="00DA253B" w:rsidRPr="00920A93">
        <w:rPr>
          <w:rFonts w:ascii="Times New Roman" w:hAnsi="Times New Roman" w:cs="Times New Roman"/>
          <w:sz w:val="24"/>
          <w:szCs w:val="24"/>
          <w:lang w:val="ru-RU"/>
        </w:rPr>
        <w:t>настоящего Регламента.</w:t>
      </w:r>
    </w:p>
    <w:p w:rsidR="00E81332" w:rsidRPr="00920A93" w:rsidRDefault="00E81332" w:rsidP="00E813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703C3E" w:rsidRPr="00920A93" w:rsidRDefault="00402FB5" w:rsidP="00E81332">
      <w:pPr>
        <w:pStyle w:val="a3"/>
        <w:numPr>
          <w:ilvl w:val="0"/>
          <w:numId w:val="3"/>
        </w:numPr>
        <w:ind w:left="0"/>
        <w:jc w:val="center"/>
        <w:rPr>
          <w:b/>
        </w:rPr>
      </w:pPr>
      <w:r w:rsidRPr="00920A93">
        <w:rPr>
          <w:b/>
        </w:rPr>
        <w:lastRenderedPageBreak/>
        <w:t>Прием в</w:t>
      </w:r>
      <w:r w:rsidR="0027362E" w:rsidRPr="00920A93">
        <w:rPr>
          <w:b/>
        </w:rPr>
        <w:t xml:space="preserve"> члены</w:t>
      </w:r>
      <w:r w:rsidRPr="00920A93">
        <w:rPr>
          <w:b/>
        </w:rPr>
        <w:t xml:space="preserve"> </w:t>
      </w:r>
      <w:r w:rsidR="005F0F02" w:rsidRPr="00920A93">
        <w:rPr>
          <w:b/>
        </w:rPr>
        <w:t>А</w:t>
      </w:r>
      <w:r w:rsidRPr="00920A93">
        <w:rPr>
          <w:b/>
        </w:rPr>
        <w:t>ссоц</w:t>
      </w:r>
      <w:r w:rsidR="0027362E" w:rsidRPr="00920A93">
        <w:rPr>
          <w:b/>
        </w:rPr>
        <w:t>иации</w:t>
      </w:r>
      <w:r w:rsidRPr="00920A93">
        <w:rPr>
          <w:b/>
        </w:rPr>
        <w:t xml:space="preserve"> лиц, имеющих действующий или приостановленный статус адвоката в Российской Федерации</w:t>
      </w:r>
    </w:p>
    <w:p w:rsidR="009326E6" w:rsidRPr="00920A93" w:rsidRDefault="009326E6" w:rsidP="00E81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ru-RU" w:eastAsia="ru-RU"/>
          <w14:ligatures w14:val="none"/>
        </w:rPr>
      </w:pPr>
    </w:p>
    <w:p w:rsidR="00325D4D" w:rsidRPr="00920A93" w:rsidRDefault="00325D4D" w:rsidP="00E813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20A93">
        <w:rPr>
          <w:rFonts w:ascii="Times New Roman" w:hAnsi="Times New Roman" w:cs="Times New Roman"/>
          <w:sz w:val="24"/>
          <w:szCs w:val="24"/>
          <w:lang w:val="ru-RU"/>
        </w:rPr>
        <w:t>2.1. Лицо</w:t>
      </w:r>
      <w:r w:rsidR="0040296C" w:rsidRPr="00920A93">
        <w:rPr>
          <w:rFonts w:ascii="Times New Roman" w:hAnsi="Times New Roman" w:cs="Times New Roman"/>
          <w:sz w:val="24"/>
          <w:szCs w:val="24"/>
          <w:lang w:val="ru-RU"/>
        </w:rPr>
        <w:t>, имеюще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е </w:t>
      </w:r>
      <w:r w:rsidRPr="00920A93">
        <w:rPr>
          <w:rFonts w:ascii="Times New Roman" w:hAnsi="Times New Roman" w:cs="Times New Roman"/>
          <w:sz w:val="24"/>
          <w:szCs w:val="24"/>
        </w:rPr>
        <w:t>действующий или приостановленный статус адвоката в Российской Федерации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и желающ</w:t>
      </w:r>
      <w:r w:rsidR="0040296C" w:rsidRPr="00920A93">
        <w:rPr>
          <w:rFonts w:ascii="Times New Roman" w:hAnsi="Times New Roman" w:cs="Times New Roman"/>
          <w:sz w:val="24"/>
          <w:szCs w:val="24"/>
          <w:lang w:val="ru-RU"/>
        </w:rPr>
        <w:t>е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е вступить в Ассоциацию направля</w:t>
      </w:r>
      <w:r w:rsidR="0040296C" w:rsidRPr="00920A93">
        <w:rPr>
          <w:rFonts w:ascii="Times New Roman" w:hAnsi="Times New Roman" w:cs="Times New Roman"/>
          <w:sz w:val="24"/>
          <w:szCs w:val="24"/>
          <w:lang w:val="ru-RU"/>
        </w:rPr>
        <w:t>е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т в Ассоциацию заявление о приеме его в члены Ассоциации</w:t>
      </w:r>
      <w:r w:rsidRPr="00920A93">
        <w:rPr>
          <w:rFonts w:ascii="Times New Roman" w:hAnsi="Times New Roman" w:cs="Times New Roman"/>
          <w:sz w:val="24"/>
          <w:szCs w:val="24"/>
        </w:rPr>
        <w:t xml:space="preserve"> с приложением </w:t>
      </w:r>
      <w:r w:rsidR="000A604A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анкеты и </w:t>
      </w:r>
      <w:r w:rsidRPr="00920A93">
        <w:rPr>
          <w:rFonts w:ascii="Times New Roman" w:hAnsi="Times New Roman" w:cs="Times New Roman"/>
          <w:sz w:val="24"/>
          <w:szCs w:val="24"/>
        </w:rPr>
        <w:t xml:space="preserve">документов, подтверждающих 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наличие</w:t>
      </w:r>
      <w:r w:rsidR="0040296C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у </w:t>
      </w:r>
      <w:r w:rsidR="0040296C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него 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действующего или приостановленного статуса адвоката в Российской Федерации.</w:t>
      </w:r>
    </w:p>
    <w:p w:rsidR="00325D4D" w:rsidRPr="00920A93" w:rsidRDefault="00325D4D" w:rsidP="00E813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2.2. </w:t>
      </w:r>
      <w:r w:rsidRPr="00920A93">
        <w:rPr>
          <w:rFonts w:ascii="Times New Roman" w:hAnsi="Times New Roman" w:cs="Times New Roman"/>
          <w:sz w:val="24"/>
          <w:szCs w:val="24"/>
        </w:rPr>
        <w:t>Генеральный совет Ассоциации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в течение не более 30 дней с момента поступления заявления</w:t>
      </w:r>
      <w:r w:rsidR="0040296C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организует проверку поступивших документов</w:t>
      </w:r>
      <w:r w:rsidR="0040296C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и сведений о личности и деятельности кандидата, 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и принимает решение о принятии к</w:t>
      </w:r>
      <w:r w:rsidR="0040296C" w:rsidRPr="00920A93">
        <w:rPr>
          <w:rFonts w:ascii="Times New Roman" w:hAnsi="Times New Roman" w:cs="Times New Roman"/>
          <w:sz w:val="24"/>
          <w:szCs w:val="24"/>
          <w:lang w:val="ru-RU"/>
        </w:rPr>
        <w:t>андидата в члены А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ссоциации, либо о мотивированном отказе в приняти</w:t>
      </w:r>
      <w:r w:rsidR="0040296C" w:rsidRPr="00920A93">
        <w:rPr>
          <w:rFonts w:ascii="Times New Roman" w:hAnsi="Times New Roman" w:cs="Times New Roman"/>
          <w:sz w:val="24"/>
          <w:szCs w:val="24"/>
          <w:lang w:val="ru-RU"/>
        </w:rPr>
        <w:t>и в члены А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ссоциации на основании </w:t>
      </w:r>
      <w:r w:rsidR="0040296C" w:rsidRPr="00920A93">
        <w:rPr>
          <w:rFonts w:ascii="Times New Roman" w:hAnsi="Times New Roman" w:cs="Times New Roman"/>
          <w:sz w:val="24"/>
          <w:szCs w:val="24"/>
          <w:lang w:val="ru-RU"/>
        </w:rPr>
        <w:t>п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.1.</w:t>
      </w:r>
      <w:r w:rsidR="0040296C" w:rsidRPr="00920A93">
        <w:rPr>
          <w:rFonts w:ascii="Times New Roman" w:hAnsi="Times New Roman" w:cs="Times New Roman"/>
          <w:sz w:val="24"/>
          <w:szCs w:val="24"/>
          <w:lang w:val="ru-RU"/>
        </w:rPr>
        <w:t>7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E25632" w:rsidRPr="00920A93">
        <w:rPr>
          <w:rFonts w:ascii="Times New Roman" w:hAnsi="Times New Roman" w:cs="Times New Roman"/>
          <w:sz w:val="24"/>
          <w:szCs w:val="24"/>
          <w:lang w:val="ru-RU"/>
        </w:rPr>
        <w:t>н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астоящего Регламента. </w:t>
      </w:r>
    </w:p>
    <w:p w:rsidR="00325D4D" w:rsidRPr="00920A93" w:rsidRDefault="00325D4D" w:rsidP="00E813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2.3. Отказ Генерального </w:t>
      </w:r>
      <w:r w:rsidR="00EB36C1" w:rsidRPr="00920A93">
        <w:rPr>
          <w:rFonts w:ascii="Times New Roman" w:hAnsi="Times New Roman" w:cs="Times New Roman"/>
          <w:sz w:val="24"/>
          <w:szCs w:val="24"/>
          <w:lang w:val="ru-RU"/>
        </w:rPr>
        <w:t>с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овета Ассоциации в приеме в члены Ассоциации может быть пересмотрен Генеральным </w:t>
      </w:r>
      <w:r w:rsidR="00EB36C1" w:rsidRPr="00920A93">
        <w:rPr>
          <w:rFonts w:ascii="Times New Roman" w:hAnsi="Times New Roman" w:cs="Times New Roman"/>
          <w:sz w:val="24"/>
          <w:szCs w:val="24"/>
          <w:lang w:val="ru-RU"/>
        </w:rPr>
        <w:t>с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оветом Ассоциации при поступлении дополнительных документов и (или) пояснений кандидата в течени</w:t>
      </w:r>
      <w:proofErr w:type="gramStart"/>
      <w:r w:rsidRPr="00920A93">
        <w:rPr>
          <w:rFonts w:ascii="Times New Roman" w:hAnsi="Times New Roman" w:cs="Times New Roman"/>
          <w:sz w:val="24"/>
          <w:szCs w:val="24"/>
          <w:lang w:val="ru-RU"/>
        </w:rPr>
        <w:t>и</w:t>
      </w:r>
      <w:proofErr w:type="gramEnd"/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30 дней со дня направления кандидату решения об отказе в приеме</w:t>
      </w:r>
      <w:r w:rsidR="0040296C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в члены Ассоциации.</w:t>
      </w:r>
    </w:p>
    <w:p w:rsidR="00325D4D" w:rsidRPr="00920A93" w:rsidRDefault="00325D4D" w:rsidP="00E813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2.4. Отказ Генерального </w:t>
      </w:r>
      <w:r w:rsidR="00EB36C1" w:rsidRPr="00920A93">
        <w:rPr>
          <w:rFonts w:ascii="Times New Roman" w:hAnsi="Times New Roman" w:cs="Times New Roman"/>
          <w:sz w:val="24"/>
          <w:szCs w:val="24"/>
          <w:lang w:val="ru-RU"/>
        </w:rPr>
        <w:t>с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овета Ассоциации в приеме в члены Ассоциации может быть обжалован в Генеральной </w:t>
      </w:r>
      <w:r w:rsidR="00190F90" w:rsidRPr="00920A93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ссамблее Ассоциации</w:t>
      </w:r>
      <w:r w:rsidR="00A02E97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, в срок, не позднее 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30 дней со дня направления кандидату решения об отказе в приеме</w:t>
      </w:r>
      <w:r w:rsidR="0040296C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в члены Ассоциации.</w:t>
      </w:r>
    </w:p>
    <w:p w:rsidR="00325D4D" w:rsidRPr="00920A93" w:rsidRDefault="00325D4D" w:rsidP="00E813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2.5. Жалоба о пересмотре решения об отказе в приеме в члены Ассоциации подается в свободной форме </w:t>
      </w:r>
      <w:r w:rsidR="000A604A" w:rsidRPr="00920A93">
        <w:rPr>
          <w:rFonts w:ascii="Times New Roman" w:hAnsi="Times New Roman" w:cs="Times New Roman"/>
          <w:sz w:val="24"/>
          <w:szCs w:val="24"/>
          <w:lang w:val="ru-RU"/>
        </w:rPr>
        <w:t>в Генеральную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190F90" w:rsidRPr="00920A93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="000A604A" w:rsidRPr="00920A93">
        <w:rPr>
          <w:rFonts w:ascii="Times New Roman" w:hAnsi="Times New Roman" w:cs="Times New Roman"/>
          <w:sz w:val="24"/>
          <w:szCs w:val="24"/>
          <w:lang w:val="ru-RU"/>
        </w:rPr>
        <w:t>ссамблею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40296C" w:rsidRPr="00920A93">
        <w:rPr>
          <w:rFonts w:ascii="Times New Roman" w:hAnsi="Times New Roman" w:cs="Times New Roman"/>
          <w:sz w:val="24"/>
          <w:szCs w:val="24"/>
          <w:lang w:val="ru-RU"/>
        </w:rPr>
        <w:t>Ассоциации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и рассматривается </w:t>
      </w:r>
      <w:r w:rsidR="0040296C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по докладу председателя </w:t>
      </w:r>
      <w:r w:rsidR="000A604A" w:rsidRPr="00920A93">
        <w:rPr>
          <w:rFonts w:ascii="Times New Roman" w:hAnsi="Times New Roman" w:cs="Times New Roman"/>
          <w:sz w:val="24"/>
          <w:szCs w:val="24"/>
          <w:lang w:val="ru-RU"/>
        </w:rPr>
        <w:t>Квалификационной</w:t>
      </w:r>
      <w:r w:rsidR="0040296C" w:rsidRPr="00920A93">
        <w:rPr>
          <w:rFonts w:ascii="Times New Roman" w:hAnsi="Times New Roman" w:cs="Times New Roman"/>
          <w:sz w:val="24"/>
          <w:szCs w:val="24"/>
        </w:rPr>
        <w:t xml:space="preserve"> комиссии </w:t>
      </w:r>
      <w:r w:rsidR="001E6C31" w:rsidRPr="00920A93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="0040296C" w:rsidRPr="00920A93">
        <w:rPr>
          <w:rFonts w:ascii="Times New Roman" w:hAnsi="Times New Roman" w:cs="Times New Roman"/>
          <w:sz w:val="24"/>
          <w:szCs w:val="24"/>
        </w:rPr>
        <w:t>ссоциации</w:t>
      </w:r>
      <w:r w:rsidR="0040296C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очередным заседанием Генеральной </w:t>
      </w:r>
      <w:r w:rsidR="00190F90" w:rsidRPr="00920A93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ссамблеи Ассоциации в рамках иных вопросов повестки дня</w:t>
      </w:r>
      <w:r w:rsidR="0040296C" w:rsidRPr="00920A93">
        <w:rPr>
          <w:rFonts w:ascii="Times New Roman" w:hAnsi="Times New Roman" w:cs="Times New Roman"/>
          <w:sz w:val="24"/>
          <w:szCs w:val="24"/>
          <w:lang w:val="ru-RU"/>
        </w:rPr>
        <w:t>.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:rsidR="00C06DE3" w:rsidRPr="00920A93" w:rsidRDefault="00C06DE3" w:rsidP="00E813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25D4D" w:rsidRPr="00920A93" w:rsidRDefault="005F0F02" w:rsidP="00E81332">
      <w:pPr>
        <w:pStyle w:val="a3"/>
        <w:numPr>
          <w:ilvl w:val="0"/>
          <w:numId w:val="3"/>
        </w:numPr>
        <w:ind w:left="0"/>
        <w:jc w:val="center"/>
        <w:rPr>
          <w:b/>
        </w:rPr>
      </w:pPr>
      <w:r w:rsidRPr="00920A93">
        <w:rPr>
          <w:b/>
        </w:rPr>
        <w:t xml:space="preserve">Прием в </w:t>
      </w:r>
      <w:r w:rsidR="0027362E" w:rsidRPr="00920A93">
        <w:rPr>
          <w:b/>
        </w:rPr>
        <w:t xml:space="preserve">члены </w:t>
      </w:r>
      <w:r w:rsidRPr="00920A93">
        <w:rPr>
          <w:b/>
        </w:rPr>
        <w:t>А</w:t>
      </w:r>
      <w:r w:rsidR="0027362E" w:rsidRPr="00920A93">
        <w:rPr>
          <w:b/>
        </w:rPr>
        <w:t>ссоциации</w:t>
      </w:r>
      <w:r w:rsidRPr="00920A93">
        <w:rPr>
          <w:b/>
        </w:rPr>
        <w:t xml:space="preserve"> лиц, ранее имевших статус адвоката в Российской Федерации, который был прекращен</w:t>
      </w:r>
    </w:p>
    <w:p w:rsidR="009A7112" w:rsidRPr="00920A93" w:rsidRDefault="009A7112" w:rsidP="00E813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DA253B" w:rsidRPr="00920A93" w:rsidRDefault="00C70D3C" w:rsidP="00E813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3.1. Лица, </w:t>
      </w:r>
      <w:r w:rsidRPr="00920A93">
        <w:rPr>
          <w:rFonts w:ascii="Times New Roman" w:hAnsi="Times New Roman" w:cs="Times New Roman"/>
          <w:sz w:val="24"/>
          <w:szCs w:val="24"/>
        </w:rPr>
        <w:t>ранее имевши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е</w:t>
      </w:r>
      <w:r w:rsidRPr="00920A93">
        <w:rPr>
          <w:rFonts w:ascii="Times New Roman" w:hAnsi="Times New Roman" w:cs="Times New Roman"/>
          <w:sz w:val="24"/>
          <w:szCs w:val="24"/>
        </w:rPr>
        <w:t xml:space="preserve"> статус адвоката в Российской Федерации, который был </w:t>
      </w:r>
      <w:r w:rsidR="0046685A" w:rsidRPr="00920A93">
        <w:rPr>
          <w:rFonts w:ascii="Times New Roman" w:hAnsi="Times New Roman" w:cs="Times New Roman"/>
          <w:sz w:val="24"/>
          <w:szCs w:val="24"/>
        </w:rPr>
        <w:t>прекращен,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могут быть приняты в члены Ассоциации </w:t>
      </w:r>
      <w:r w:rsidRPr="00920A93">
        <w:rPr>
          <w:rFonts w:ascii="Times New Roman" w:hAnsi="Times New Roman" w:cs="Times New Roman"/>
          <w:sz w:val="24"/>
          <w:szCs w:val="24"/>
        </w:rPr>
        <w:t>по решению Генерального совета Ассоциации на основании</w:t>
      </w:r>
      <w:r w:rsidR="00DA253B" w:rsidRPr="00920A93">
        <w:rPr>
          <w:rFonts w:ascii="Times New Roman" w:hAnsi="Times New Roman" w:cs="Times New Roman"/>
          <w:sz w:val="24"/>
          <w:szCs w:val="24"/>
          <w:lang w:val="ru-RU"/>
        </w:rPr>
        <w:t>:</w:t>
      </w:r>
    </w:p>
    <w:p w:rsidR="00C70D3C" w:rsidRPr="00920A93" w:rsidRDefault="00DA253B" w:rsidP="00E813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20A93">
        <w:rPr>
          <w:rFonts w:ascii="Times New Roman" w:hAnsi="Times New Roman" w:cs="Times New Roman"/>
          <w:sz w:val="24"/>
          <w:szCs w:val="24"/>
          <w:lang w:val="ru-RU"/>
        </w:rPr>
        <w:t>-</w:t>
      </w:r>
      <w:r w:rsidR="00C70D3C" w:rsidRPr="00920A93">
        <w:rPr>
          <w:rFonts w:ascii="Times New Roman" w:hAnsi="Times New Roman" w:cs="Times New Roman"/>
          <w:sz w:val="24"/>
          <w:szCs w:val="24"/>
        </w:rPr>
        <w:t xml:space="preserve"> результатов процедуры прохождения международной экспертизы по вопросу о произвольном лишении статуса адвоката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(в случае </w:t>
      </w:r>
      <w:r w:rsidRPr="00920A93">
        <w:rPr>
          <w:rFonts w:ascii="Times New Roman" w:hAnsi="Times New Roman" w:cs="Times New Roman"/>
          <w:sz w:val="24"/>
          <w:szCs w:val="24"/>
        </w:rPr>
        <w:t>прекращен</w:t>
      </w:r>
      <w:proofErr w:type="spellStart"/>
      <w:r w:rsidR="00E25632" w:rsidRPr="00920A93">
        <w:rPr>
          <w:rFonts w:ascii="Times New Roman" w:hAnsi="Times New Roman" w:cs="Times New Roman"/>
          <w:sz w:val="24"/>
          <w:szCs w:val="24"/>
          <w:lang w:val="ru-RU"/>
        </w:rPr>
        <w:t>ия</w:t>
      </w:r>
      <w:proofErr w:type="spellEnd"/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статуса адвоката</w:t>
      </w:r>
      <w:r w:rsidRPr="00920A93">
        <w:rPr>
          <w:rFonts w:ascii="Times New Roman" w:hAnsi="Times New Roman" w:cs="Times New Roman"/>
          <w:sz w:val="24"/>
          <w:szCs w:val="24"/>
        </w:rPr>
        <w:t xml:space="preserve"> по решению адвокатских палат субъектов Российской Федерации или Федеральной палат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ы</w:t>
      </w:r>
      <w:r w:rsidRPr="00920A93">
        <w:rPr>
          <w:rFonts w:ascii="Times New Roman" w:hAnsi="Times New Roman" w:cs="Times New Roman"/>
          <w:sz w:val="24"/>
          <w:szCs w:val="24"/>
        </w:rPr>
        <w:t xml:space="preserve"> адвокатов Российской Федерации за совершение дисциплинарного проступка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)</w:t>
      </w:r>
    </w:p>
    <w:p w:rsidR="00DA253B" w:rsidRPr="00920A93" w:rsidRDefault="00DA253B" w:rsidP="00E813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- </w:t>
      </w:r>
      <w:r w:rsidRPr="00920A93">
        <w:rPr>
          <w:rFonts w:ascii="Times New Roman" w:hAnsi="Times New Roman" w:cs="Times New Roman"/>
          <w:sz w:val="24"/>
          <w:szCs w:val="24"/>
        </w:rPr>
        <w:t>результат</w:t>
      </w:r>
      <w:proofErr w:type="spellStart"/>
      <w:r w:rsidR="00E25632" w:rsidRPr="00920A93">
        <w:rPr>
          <w:rFonts w:ascii="Times New Roman" w:hAnsi="Times New Roman" w:cs="Times New Roman"/>
          <w:sz w:val="24"/>
          <w:szCs w:val="24"/>
          <w:lang w:val="ru-RU"/>
        </w:rPr>
        <w:t>ов</w:t>
      </w:r>
      <w:proofErr w:type="spellEnd"/>
      <w:r w:rsidRPr="00920A93">
        <w:rPr>
          <w:rFonts w:ascii="Times New Roman" w:hAnsi="Times New Roman" w:cs="Times New Roman"/>
          <w:sz w:val="24"/>
          <w:szCs w:val="24"/>
        </w:rPr>
        <w:t xml:space="preserve"> изучения представленных кандидатом документов, подтверждающих наличие у него статуса адвоката в Российской Федерации и письменных пояснений относительно причин прекращения статуса адвоката 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(</w:t>
      </w:r>
      <w:r w:rsidRPr="00920A93">
        <w:rPr>
          <w:rFonts w:ascii="Times New Roman" w:hAnsi="Times New Roman" w:cs="Times New Roman"/>
          <w:sz w:val="24"/>
          <w:szCs w:val="24"/>
        </w:rPr>
        <w:t>в отношении лиц, ранее имевших статус адвоката в Российской Федерации, который был прекращен по заявлению адвоката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).</w:t>
      </w:r>
    </w:p>
    <w:p w:rsidR="00C70D3C" w:rsidRPr="00920A93" w:rsidRDefault="00C70D3C" w:rsidP="00E813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20A93">
        <w:rPr>
          <w:rFonts w:ascii="Times New Roman" w:hAnsi="Times New Roman" w:cs="Times New Roman"/>
          <w:sz w:val="24"/>
          <w:szCs w:val="24"/>
          <w:lang w:val="ru-RU"/>
        </w:rPr>
        <w:t>3.2. Для про</w:t>
      </w:r>
      <w:r w:rsidR="00EB36C1" w:rsidRPr="00920A93">
        <w:rPr>
          <w:rFonts w:ascii="Times New Roman" w:hAnsi="Times New Roman" w:cs="Times New Roman"/>
          <w:sz w:val="24"/>
          <w:szCs w:val="24"/>
          <w:lang w:val="ru-RU"/>
        </w:rPr>
        <w:t>ведения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920A93">
        <w:rPr>
          <w:rFonts w:ascii="Times New Roman" w:hAnsi="Times New Roman" w:cs="Times New Roman"/>
          <w:sz w:val="24"/>
          <w:szCs w:val="24"/>
        </w:rPr>
        <w:t>международной экспертизы по вопросу о произвольном лишении статуса адвоката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кандидат обращается в Ассоциацию с заявлением о принятии его в члены Ассоциации по результатам проведения </w:t>
      </w:r>
      <w:r w:rsidRPr="00920A93">
        <w:rPr>
          <w:rFonts w:ascii="Times New Roman" w:hAnsi="Times New Roman" w:cs="Times New Roman"/>
          <w:sz w:val="24"/>
          <w:szCs w:val="24"/>
        </w:rPr>
        <w:t>международной экспертизы по вопросу о произвольном лишении статуса адвоката</w:t>
      </w:r>
      <w:r w:rsidR="0046685A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и предоставляет </w:t>
      </w:r>
      <w:r w:rsidR="00EB36C1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пояснения, а также </w:t>
      </w:r>
      <w:r w:rsidR="0046685A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документы </w:t>
      </w:r>
      <w:r w:rsidR="00EB36C1" w:rsidRPr="00920A93">
        <w:rPr>
          <w:rFonts w:ascii="Times New Roman" w:hAnsi="Times New Roman" w:cs="Times New Roman"/>
          <w:sz w:val="24"/>
          <w:szCs w:val="24"/>
          <w:lang w:val="ru-RU"/>
        </w:rPr>
        <w:t>(и</w:t>
      </w:r>
      <w:r w:rsidR="0046685A" w:rsidRPr="00920A93">
        <w:rPr>
          <w:rFonts w:ascii="Times New Roman" w:hAnsi="Times New Roman" w:cs="Times New Roman"/>
          <w:sz w:val="24"/>
          <w:szCs w:val="24"/>
          <w:lang w:val="ru-RU"/>
        </w:rPr>
        <w:t>ли их копии), подтверждающие наличие факта произвольного лишения его статуса адвоката.</w:t>
      </w:r>
    </w:p>
    <w:p w:rsidR="0046685A" w:rsidRPr="00920A93" w:rsidRDefault="0046685A" w:rsidP="00E813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3.3. </w:t>
      </w:r>
      <w:r w:rsidRPr="00920A93">
        <w:rPr>
          <w:rFonts w:ascii="Times New Roman" w:hAnsi="Times New Roman" w:cs="Times New Roman"/>
          <w:sz w:val="24"/>
          <w:szCs w:val="24"/>
        </w:rPr>
        <w:t>Генеральн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ым</w:t>
      </w:r>
      <w:r w:rsidRPr="00920A93">
        <w:rPr>
          <w:rFonts w:ascii="Times New Roman" w:hAnsi="Times New Roman" w:cs="Times New Roman"/>
          <w:sz w:val="24"/>
          <w:szCs w:val="24"/>
        </w:rPr>
        <w:t xml:space="preserve"> совет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ом</w:t>
      </w:r>
      <w:r w:rsidRPr="00920A93">
        <w:rPr>
          <w:rFonts w:ascii="Times New Roman" w:hAnsi="Times New Roman" w:cs="Times New Roman"/>
          <w:sz w:val="24"/>
          <w:szCs w:val="24"/>
        </w:rPr>
        <w:t xml:space="preserve"> Ассоциации 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назначается лицо (лица) из числа членов Ассоциации, которые в течение не более </w:t>
      </w:r>
      <w:r w:rsidR="00EB36C1" w:rsidRPr="00920A93">
        <w:rPr>
          <w:rFonts w:ascii="Times New Roman" w:hAnsi="Times New Roman" w:cs="Times New Roman"/>
          <w:sz w:val="24"/>
          <w:szCs w:val="24"/>
          <w:lang w:val="ru-RU"/>
        </w:rPr>
        <w:t>12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0 дней</w:t>
      </w:r>
      <w:r w:rsidRPr="00920A93">
        <w:rPr>
          <w:rFonts w:ascii="Times New Roman" w:hAnsi="Times New Roman" w:cs="Times New Roman"/>
          <w:sz w:val="24"/>
          <w:szCs w:val="24"/>
        </w:rPr>
        <w:t xml:space="preserve"> </w:t>
      </w:r>
      <w:r w:rsidR="00EB36C1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со </w:t>
      </w:r>
      <w:r w:rsidRPr="00920A93">
        <w:rPr>
          <w:rFonts w:ascii="Times New Roman" w:hAnsi="Times New Roman" w:cs="Times New Roman"/>
          <w:sz w:val="24"/>
          <w:szCs w:val="24"/>
        </w:rPr>
        <w:t xml:space="preserve">дня поступления в Генеральный совет Ассоциации личного заявления кандидата о приеме в члены Ассоциации 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по результатам проведения </w:t>
      </w:r>
      <w:r w:rsidRPr="00920A93">
        <w:rPr>
          <w:rFonts w:ascii="Times New Roman" w:hAnsi="Times New Roman" w:cs="Times New Roman"/>
          <w:sz w:val="24"/>
          <w:szCs w:val="24"/>
        </w:rPr>
        <w:t>международной экспертизы по вопросу о произвольном лишении статуса адвоката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подготавливают заключение эксперта(</w:t>
      </w:r>
      <w:proofErr w:type="spellStart"/>
      <w:r w:rsidRPr="00920A93">
        <w:rPr>
          <w:rFonts w:ascii="Times New Roman" w:hAnsi="Times New Roman" w:cs="Times New Roman"/>
          <w:sz w:val="24"/>
          <w:szCs w:val="24"/>
          <w:lang w:val="ru-RU"/>
        </w:rPr>
        <w:t>ов</w:t>
      </w:r>
      <w:proofErr w:type="spellEnd"/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) по вопросу о </w:t>
      </w:r>
      <w:r w:rsidRPr="00920A93">
        <w:rPr>
          <w:rFonts w:ascii="Times New Roman" w:hAnsi="Times New Roman" w:cs="Times New Roman"/>
          <w:sz w:val="24"/>
          <w:szCs w:val="24"/>
        </w:rPr>
        <w:t>произвольном лишении статуса адвоката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46685A" w:rsidRPr="00920A93" w:rsidRDefault="0046685A" w:rsidP="00E813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20A93">
        <w:rPr>
          <w:rFonts w:ascii="Times New Roman" w:hAnsi="Times New Roman" w:cs="Times New Roman"/>
          <w:sz w:val="24"/>
          <w:szCs w:val="24"/>
          <w:lang w:val="ru-RU"/>
        </w:rPr>
        <w:t>3.4.</w:t>
      </w:r>
      <w:r w:rsidR="00EB36C1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Заключение </w:t>
      </w:r>
      <w:r w:rsidR="00EB36C1" w:rsidRPr="00920A93">
        <w:rPr>
          <w:rFonts w:ascii="Times New Roman" w:hAnsi="Times New Roman" w:cs="Times New Roman"/>
          <w:sz w:val="24"/>
          <w:szCs w:val="24"/>
        </w:rPr>
        <w:t>экспертизы по вопросу о произвольном лишении статуса адвоката</w:t>
      </w:r>
      <w:r w:rsidR="00EB36C1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от имени </w:t>
      </w:r>
      <w:r w:rsidR="00EB36C1" w:rsidRPr="00920A93">
        <w:rPr>
          <w:rFonts w:ascii="Times New Roman" w:hAnsi="Times New Roman" w:cs="Times New Roman"/>
          <w:sz w:val="24"/>
          <w:szCs w:val="24"/>
        </w:rPr>
        <w:t>Генеральн</w:t>
      </w:r>
      <w:r w:rsidR="00EB36C1" w:rsidRPr="00920A93">
        <w:rPr>
          <w:rFonts w:ascii="Times New Roman" w:hAnsi="Times New Roman" w:cs="Times New Roman"/>
          <w:sz w:val="24"/>
          <w:szCs w:val="24"/>
          <w:lang w:val="ru-RU"/>
        </w:rPr>
        <w:t>ого</w:t>
      </w:r>
      <w:r w:rsidR="00EB36C1" w:rsidRPr="00920A93">
        <w:rPr>
          <w:rFonts w:ascii="Times New Roman" w:hAnsi="Times New Roman" w:cs="Times New Roman"/>
          <w:sz w:val="24"/>
          <w:szCs w:val="24"/>
        </w:rPr>
        <w:t xml:space="preserve"> совет</w:t>
      </w:r>
      <w:r w:rsidR="00EB36C1" w:rsidRPr="00920A93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="00EB36C1" w:rsidRPr="00920A93">
        <w:rPr>
          <w:rFonts w:ascii="Times New Roman" w:hAnsi="Times New Roman" w:cs="Times New Roman"/>
          <w:sz w:val="24"/>
          <w:szCs w:val="24"/>
        </w:rPr>
        <w:t xml:space="preserve"> Ассоциации</w:t>
      </w:r>
      <w:r w:rsidR="00EB36C1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направляется на отзыв не менее чем трем эксперта</w:t>
      </w:r>
      <w:proofErr w:type="gramStart"/>
      <w:r w:rsidR="00EB36C1" w:rsidRPr="00920A93">
        <w:rPr>
          <w:rFonts w:ascii="Times New Roman" w:hAnsi="Times New Roman" w:cs="Times New Roman"/>
          <w:sz w:val="24"/>
          <w:szCs w:val="24"/>
          <w:lang w:val="ru-RU"/>
        </w:rPr>
        <w:t>м-</w:t>
      </w:r>
      <w:proofErr w:type="gramEnd"/>
      <w:r w:rsidR="00EB36C1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представите</w:t>
      </w:r>
      <w:r w:rsidR="00FC5CA6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лям разных государств, имеющим </w:t>
      </w:r>
      <w:r w:rsidR="00EB36C1" w:rsidRPr="00920A93">
        <w:rPr>
          <w:rFonts w:ascii="Times New Roman" w:hAnsi="Times New Roman" w:cs="Times New Roman"/>
          <w:sz w:val="24"/>
          <w:szCs w:val="24"/>
          <w:lang w:val="ru-RU"/>
        </w:rPr>
        <w:t>международную известность как независимые специалисты по вопросам права, прав человека, правозащитной деятельности, адвокатуры.</w:t>
      </w:r>
    </w:p>
    <w:p w:rsidR="00EB36C1" w:rsidRPr="00920A93" w:rsidRDefault="00EB36C1" w:rsidP="00E813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20A93">
        <w:rPr>
          <w:rFonts w:ascii="Times New Roman" w:hAnsi="Times New Roman" w:cs="Times New Roman"/>
          <w:sz w:val="24"/>
          <w:szCs w:val="24"/>
          <w:lang w:val="ru-RU"/>
        </w:rPr>
        <w:t>3.5. На основании заключения</w:t>
      </w:r>
      <w:r w:rsidR="0027362E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международной экспертизы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и поступивших на него отзывов  </w:t>
      </w:r>
      <w:r w:rsidRPr="00920A93">
        <w:rPr>
          <w:rFonts w:ascii="Times New Roman" w:hAnsi="Times New Roman" w:cs="Times New Roman"/>
          <w:sz w:val="24"/>
          <w:szCs w:val="24"/>
        </w:rPr>
        <w:t>Генеральн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ый</w:t>
      </w:r>
      <w:r w:rsidRPr="00920A93">
        <w:rPr>
          <w:rFonts w:ascii="Times New Roman" w:hAnsi="Times New Roman" w:cs="Times New Roman"/>
          <w:sz w:val="24"/>
          <w:szCs w:val="24"/>
        </w:rPr>
        <w:t xml:space="preserve"> совет Ассоциации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рассматривает вопрос и принимает решение о подтверждении 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lastRenderedPageBreak/>
        <w:t>факта произвольного лишения (прекращения) статуса адвоката</w:t>
      </w:r>
      <w:r w:rsidR="00FC5CA6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и принятии кандидата в члены Ассоциации, либо решение об отсутствии оснований для признания ранее принятого решения о лишении (прекращении) статуса адвоката произвольным и отказе в принятии на этом основании в члены Ассоциации. </w:t>
      </w:r>
    </w:p>
    <w:p w:rsidR="00EB36C1" w:rsidRPr="00920A93" w:rsidRDefault="00EB36C1" w:rsidP="00E813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20A93">
        <w:rPr>
          <w:rFonts w:ascii="Times New Roman" w:hAnsi="Times New Roman" w:cs="Times New Roman"/>
          <w:sz w:val="24"/>
          <w:szCs w:val="24"/>
          <w:lang w:val="ru-RU"/>
        </w:rPr>
        <w:t>3.6</w:t>
      </w:r>
      <w:r w:rsidR="0027362E" w:rsidRPr="00920A93">
        <w:rPr>
          <w:rFonts w:ascii="Times New Roman" w:hAnsi="Times New Roman" w:cs="Times New Roman"/>
          <w:sz w:val="24"/>
          <w:szCs w:val="24"/>
          <w:lang w:val="ru-RU"/>
        </w:rPr>
        <w:t>.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 Отказ Генерального совета Ассоциации в приеме в члены Ассоциации может быть обжалован в Генеральной </w:t>
      </w:r>
      <w:r w:rsidR="00190F90" w:rsidRPr="00920A93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ссамблее Ассоциации в</w:t>
      </w:r>
      <w:r w:rsidR="00A02E97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срок, не позднее 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30 дней со дня направления кандидату решения об отказе в приеме в члены Ассоциации.</w:t>
      </w:r>
    </w:p>
    <w:p w:rsidR="00EB36C1" w:rsidRPr="00920A93" w:rsidRDefault="00EB36C1" w:rsidP="00E813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3.7. Жалоба о пересмотре решения об отказе в приеме в члены Ассоциации подается в свободной форме </w:t>
      </w:r>
      <w:r w:rsidR="00FC5CA6" w:rsidRPr="00920A93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Генеральн</w:t>
      </w:r>
      <w:r w:rsidR="00FC5CA6" w:rsidRPr="00920A93">
        <w:rPr>
          <w:rFonts w:ascii="Times New Roman" w:hAnsi="Times New Roman" w:cs="Times New Roman"/>
          <w:sz w:val="24"/>
          <w:szCs w:val="24"/>
          <w:lang w:val="ru-RU"/>
        </w:rPr>
        <w:t>ую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905059" w:rsidRPr="00920A93">
        <w:rPr>
          <w:rFonts w:ascii="Times New Roman" w:hAnsi="Times New Roman" w:cs="Times New Roman"/>
          <w:sz w:val="24"/>
          <w:szCs w:val="24"/>
          <w:lang w:val="ru-RU"/>
        </w:rPr>
        <w:t>ассамблею</w:t>
      </w:r>
      <w:bookmarkStart w:id="0" w:name="_GoBack"/>
      <w:bookmarkEnd w:id="0"/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Ассоциации и рассматривается по докладу председателя </w:t>
      </w:r>
      <w:r w:rsidR="0037072B" w:rsidRPr="00920A93">
        <w:rPr>
          <w:rFonts w:ascii="Times New Roman" w:hAnsi="Times New Roman" w:cs="Times New Roman"/>
          <w:sz w:val="24"/>
          <w:szCs w:val="24"/>
          <w:lang w:val="ru-RU"/>
        </w:rPr>
        <w:t>Квалификационной</w:t>
      </w:r>
      <w:r w:rsidRPr="00920A93">
        <w:rPr>
          <w:rFonts w:ascii="Times New Roman" w:hAnsi="Times New Roman" w:cs="Times New Roman"/>
          <w:sz w:val="24"/>
          <w:szCs w:val="24"/>
        </w:rPr>
        <w:t xml:space="preserve"> комиссии </w:t>
      </w:r>
      <w:r w:rsidR="001E6C31" w:rsidRPr="00920A93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Pr="00920A93">
        <w:rPr>
          <w:rFonts w:ascii="Times New Roman" w:hAnsi="Times New Roman" w:cs="Times New Roman"/>
          <w:sz w:val="24"/>
          <w:szCs w:val="24"/>
        </w:rPr>
        <w:t>ссоциации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очередным заседанием Генеральной </w:t>
      </w:r>
      <w:r w:rsidR="00190F90" w:rsidRPr="00920A93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ссамблеи Ассоциации в рамках иных вопросов повестки дня. </w:t>
      </w:r>
    </w:p>
    <w:p w:rsidR="0027362E" w:rsidRPr="00920A93" w:rsidRDefault="00EB36C1" w:rsidP="00E813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20A93">
        <w:rPr>
          <w:rFonts w:ascii="Times New Roman" w:hAnsi="Times New Roman" w:cs="Times New Roman"/>
          <w:sz w:val="24"/>
          <w:szCs w:val="24"/>
          <w:lang w:val="ru-RU"/>
        </w:rPr>
        <w:t>3.8. Отказ Генерального совета Ассоциации в приеме в члены Ассоциации</w:t>
      </w:r>
      <w:r w:rsidR="0027362E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27362E" w:rsidRPr="00920A93">
        <w:rPr>
          <w:rFonts w:ascii="Times New Roman" w:hAnsi="Times New Roman" w:cs="Times New Roman"/>
          <w:sz w:val="24"/>
          <w:szCs w:val="24"/>
        </w:rPr>
        <w:t>на основании результатов процедуры прохождения международной экспертизы по вопросу о произвольном лишении статуса адвоката</w:t>
      </w:r>
      <w:r w:rsidR="0027362E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не препятствует принятию в члены Ассоциации по основанию, предусмотренному </w:t>
      </w:r>
      <w:r w:rsidR="001E6C31" w:rsidRPr="00920A93">
        <w:rPr>
          <w:rFonts w:ascii="Times New Roman" w:hAnsi="Times New Roman" w:cs="Times New Roman"/>
          <w:sz w:val="24"/>
          <w:szCs w:val="24"/>
          <w:lang w:val="ru-RU"/>
        </w:rPr>
        <w:t>статьями</w:t>
      </w:r>
      <w:r w:rsidR="0027362E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1.5.</w:t>
      </w:r>
      <w:r w:rsidR="00E25632" w:rsidRPr="00920A93"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27362E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и 4 Настоящего Регламента.</w:t>
      </w:r>
    </w:p>
    <w:p w:rsidR="00EB36C1" w:rsidRPr="00920A93" w:rsidRDefault="00EB36C1" w:rsidP="00E81332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27362E" w:rsidRPr="00920A93" w:rsidRDefault="0027362E" w:rsidP="00E81332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920A93">
        <w:rPr>
          <w:rFonts w:ascii="Times New Roman" w:hAnsi="Times New Roman" w:cs="Times New Roman"/>
          <w:b/>
          <w:sz w:val="24"/>
          <w:szCs w:val="24"/>
          <w:lang w:val="ru-RU"/>
        </w:rPr>
        <w:t xml:space="preserve">4. </w:t>
      </w:r>
      <w:r w:rsidRPr="00920A93">
        <w:rPr>
          <w:rFonts w:ascii="Times New Roman" w:hAnsi="Times New Roman" w:cs="Times New Roman"/>
          <w:b/>
          <w:sz w:val="24"/>
          <w:szCs w:val="24"/>
        </w:rPr>
        <w:t>Прием в</w:t>
      </w:r>
      <w:r w:rsidRPr="00920A93">
        <w:rPr>
          <w:rFonts w:ascii="Times New Roman" w:hAnsi="Times New Roman" w:cs="Times New Roman"/>
          <w:b/>
          <w:sz w:val="24"/>
          <w:szCs w:val="24"/>
          <w:lang w:val="ru-RU"/>
        </w:rPr>
        <w:t xml:space="preserve"> члены </w:t>
      </w:r>
      <w:r w:rsidRPr="00920A93">
        <w:rPr>
          <w:rFonts w:ascii="Times New Roman" w:hAnsi="Times New Roman" w:cs="Times New Roman"/>
          <w:b/>
          <w:sz w:val="24"/>
          <w:szCs w:val="24"/>
        </w:rPr>
        <w:t>Ассоциаци</w:t>
      </w:r>
      <w:r w:rsidRPr="00920A93">
        <w:rPr>
          <w:rFonts w:ascii="Times New Roman" w:hAnsi="Times New Roman" w:cs="Times New Roman"/>
          <w:b/>
          <w:sz w:val="24"/>
          <w:szCs w:val="24"/>
          <w:lang w:val="ru-RU"/>
        </w:rPr>
        <w:t>и</w:t>
      </w:r>
      <w:r w:rsidRPr="00920A93">
        <w:rPr>
          <w:rFonts w:ascii="Times New Roman" w:hAnsi="Times New Roman" w:cs="Times New Roman"/>
          <w:b/>
          <w:sz w:val="24"/>
          <w:szCs w:val="24"/>
        </w:rPr>
        <w:t xml:space="preserve"> лиц, имеющих высшее юридическое образование</w:t>
      </w:r>
      <w:r w:rsidR="00D13A0B" w:rsidRPr="00920A93">
        <w:rPr>
          <w:rFonts w:ascii="Times New Roman" w:hAnsi="Times New Roman" w:cs="Times New Roman"/>
          <w:b/>
          <w:sz w:val="24"/>
          <w:szCs w:val="24"/>
          <w:lang w:val="ru-RU"/>
        </w:rPr>
        <w:t>,</w:t>
      </w:r>
      <w:r w:rsidRPr="00920A9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13A0B" w:rsidRPr="00920A93">
        <w:rPr>
          <w:rFonts w:ascii="Times New Roman" w:eastAsia="Times New Roman" w:hAnsi="Times New Roman" w:cs="Times New Roman"/>
          <w:b/>
          <w:kern w:val="0"/>
          <w:sz w:val="24"/>
          <w:szCs w:val="24"/>
          <w:lang w:val="ru-RU" w:eastAsia="ru-RU"/>
          <w14:ligatures w14:val="none"/>
        </w:rPr>
        <w:t xml:space="preserve">либо ученую степень по юридической специальности  и стаж работы по юридической специальности не менее двух лет или прошедших стажировку, </w:t>
      </w:r>
      <w:r w:rsidRPr="00920A93">
        <w:rPr>
          <w:rFonts w:ascii="Times New Roman" w:hAnsi="Times New Roman" w:cs="Times New Roman"/>
          <w:b/>
          <w:sz w:val="24"/>
          <w:szCs w:val="24"/>
        </w:rPr>
        <w:t>ранее не имевших статус адвоката в Российской Федерации</w:t>
      </w:r>
    </w:p>
    <w:p w:rsidR="00C06DE3" w:rsidRPr="00920A93" w:rsidRDefault="00C06DE3" w:rsidP="00E81332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C70D3C" w:rsidRPr="00920A93" w:rsidRDefault="0027362E" w:rsidP="00E81332">
      <w:pPr>
        <w:pStyle w:val="a3"/>
        <w:ind w:left="0" w:firstLine="708"/>
        <w:jc w:val="both"/>
      </w:pPr>
      <w:r w:rsidRPr="00920A93">
        <w:t>4.1. Л</w:t>
      </w:r>
      <w:r w:rsidR="00C70D3C" w:rsidRPr="00920A93">
        <w:t>иц</w:t>
      </w:r>
      <w:r w:rsidRPr="00920A93">
        <w:t>о</w:t>
      </w:r>
      <w:r w:rsidR="00C70D3C" w:rsidRPr="00920A93">
        <w:t xml:space="preserve">, </w:t>
      </w:r>
      <w:r w:rsidRPr="00920A93">
        <w:t>имеющее</w:t>
      </w:r>
      <w:r w:rsidR="00C70D3C" w:rsidRPr="00920A93">
        <w:t xml:space="preserve"> высшее юридическое образование и ранее не имевш</w:t>
      </w:r>
      <w:r w:rsidRPr="00920A93">
        <w:t>ее</w:t>
      </w:r>
      <w:r w:rsidR="00C70D3C" w:rsidRPr="00920A93">
        <w:t xml:space="preserve"> статус а</w:t>
      </w:r>
      <w:r w:rsidRPr="00920A93">
        <w:t xml:space="preserve">двоката в Российской Федерации, </w:t>
      </w:r>
      <w:r w:rsidR="00C70D3C" w:rsidRPr="00920A93">
        <w:t>по решению Генерального совета</w:t>
      </w:r>
      <w:r w:rsidRPr="00920A93">
        <w:t xml:space="preserve"> Ассоциации, принятого на </w:t>
      </w:r>
      <w:r w:rsidR="00C70D3C" w:rsidRPr="00920A93">
        <w:t xml:space="preserve"> основании заключения Квалификационной комиссии Ассоциации</w:t>
      </w:r>
      <w:r w:rsidRPr="00920A93">
        <w:t>,</w:t>
      </w:r>
      <w:r w:rsidR="00C70D3C" w:rsidRPr="00920A93">
        <w:t xml:space="preserve"> </w:t>
      </w:r>
      <w:r w:rsidRPr="00920A93">
        <w:t xml:space="preserve">может быть принято в члены Ассоциации </w:t>
      </w:r>
      <w:r w:rsidR="00D13A0B" w:rsidRPr="00920A93">
        <w:t>по результатам</w:t>
      </w:r>
      <w:r w:rsidR="00C70D3C" w:rsidRPr="00920A93">
        <w:t xml:space="preserve"> успешной сдачи </w:t>
      </w:r>
      <w:r w:rsidRPr="00920A93">
        <w:t xml:space="preserve">им </w:t>
      </w:r>
      <w:r w:rsidR="00C70D3C" w:rsidRPr="00920A93">
        <w:t>квалификационного экзамена по прав</w:t>
      </w:r>
      <w:r w:rsidR="00FC5CA6" w:rsidRPr="00920A93">
        <w:t>илам, установленным Ассоциацией или собеседования.</w:t>
      </w:r>
    </w:p>
    <w:p w:rsidR="0027362E" w:rsidRPr="00920A93" w:rsidRDefault="0027362E" w:rsidP="00E81332">
      <w:pPr>
        <w:pStyle w:val="a3"/>
        <w:ind w:left="0" w:firstLine="708"/>
        <w:jc w:val="both"/>
      </w:pPr>
      <w:r w:rsidRPr="00920A93">
        <w:t xml:space="preserve">4.2. Для допуска к квалификационному экзамену на получение статуса адвоката, </w:t>
      </w:r>
      <w:r w:rsidR="00FC5CA6" w:rsidRPr="00920A93">
        <w:t xml:space="preserve">кандидат </w:t>
      </w:r>
      <w:r w:rsidRPr="00920A93">
        <w:t>долж</w:t>
      </w:r>
      <w:r w:rsidR="00FC5CA6" w:rsidRPr="00920A93">
        <w:t>ен</w:t>
      </w:r>
      <w:r w:rsidRPr="00920A93">
        <w:t xml:space="preserve"> соответствовать следующим критериям:</w:t>
      </w:r>
    </w:p>
    <w:p w:rsidR="00D13A0B" w:rsidRPr="00920A93" w:rsidRDefault="00D13A0B" w:rsidP="00E813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- наличие высшего юридического образования, полученное в имеющем государственную аккредитацию образовательном учреждении высшего профессионального образования, либо ученой степени по юридической специальности;</w:t>
      </w:r>
    </w:p>
    <w:p w:rsidR="00D13A0B" w:rsidRPr="00920A93" w:rsidRDefault="00D13A0B" w:rsidP="00E813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- наличие стажа работы по юридической специальности не менее двух лет либо прохождение стажировки </w:t>
      </w:r>
      <w:proofErr w:type="gramStart"/>
      <w:r w:rsidR="00FC5CA6" w:rsidRPr="00920A93">
        <w:rPr>
          <w:rFonts w:ascii="Times New Roman" w:hAnsi="Times New Roman" w:cs="Times New Roman"/>
          <w:sz w:val="24"/>
          <w:szCs w:val="24"/>
        </w:rPr>
        <w:t>стажировки</w:t>
      </w:r>
      <w:proofErr w:type="gramEnd"/>
      <w:r w:rsidR="00FC5CA6" w:rsidRPr="00920A93">
        <w:rPr>
          <w:rFonts w:ascii="Times New Roman" w:hAnsi="Times New Roman" w:cs="Times New Roman"/>
          <w:sz w:val="24"/>
          <w:szCs w:val="24"/>
        </w:rPr>
        <w:t xml:space="preserve"> в порядке, установленном Ассоциацией</w:t>
      </w:r>
      <w:r w:rsidR="00FC5CA6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в сроки от одного года до двух лет.</w:t>
      </w:r>
    </w:p>
    <w:p w:rsidR="00D13A0B" w:rsidRPr="00920A93" w:rsidRDefault="00D13A0B" w:rsidP="00E81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ab/>
        <w:t>4.3. Не вправе претендовать на приобретение статуса члена Ассоциации лица:</w:t>
      </w:r>
    </w:p>
    <w:p w:rsidR="00D13A0B" w:rsidRPr="00920A93" w:rsidRDefault="00D13A0B" w:rsidP="00E813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1) признанные недееспособными или ограниченно дееспособными в установленном законодательством </w:t>
      </w:r>
      <w:r w:rsidR="00FC4AC8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порядке (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при отсутствии выявленн</w:t>
      </w:r>
      <w:r w:rsidR="00FC4AC8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ого 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экспертами Ассоциации </w:t>
      </w:r>
      <w:r w:rsidR="00FC4AC8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произвольного 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 </w:t>
      </w:r>
      <w:r w:rsidR="00FC4AC8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п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риняти</w:t>
      </w:r>
      <w:r w:rsidR="00FC4AC8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я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 соответствующего решения</w:t>
      </w:r>
      <w:r w:rsidR="00FC4AC8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)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; </w:t>
      </w:r>
    </w:p>
    <w:p w:rsidR="00FC4AC8" w:rsidRPr="00920A93" w:rsidRDefault="00D13A0B" w:rsidP="00FC4A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2) имеющие непогашенную или неснятую судимость за совершение умышленного преступления</w:t>
      </w:r>
      <w:r w:rsidR="00FC4AC8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 (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при отсутствии выявленн</w:t>
      </w:r>
      <w:r w:rsidR="00FC4AC8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ого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 экспертами Ассоциации </w:t>
      </w:r>
      <w:r w:rsidR="00FC4AC8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произвольного  принятия соответствующего решения).</w:t>
      </w:r>
    </w:p>
    <w:p w:rsidR="00D13A0B" w:rsidRPr="00920A93" w:rsidRDefault="00FC5CA6" w:rsidP="00E813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4.4. Лицо, соответствующее </w:t>
      </w:r>
      <w:r w:rsidR="00D13A0B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требованиям п.4.2 и 4.3. Настоящего Регламента вправе обратиться в Квалификационную комиссию Ассоциации с заявлением 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о принятии его в члены</w:t>
      </w:r>
      <w:r w:rsidR="00D13A0B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 Ассоциации.</w:t>
      </w:r>
    </w:p>
    <w:p w:rsidR="00D13A0B" w:rsidRPr="00920A93" w:rsidRDefault="00D13A0B" w:rsidP="00E813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4.5. Кандидат представляет в Квалификационную комиссию копию документа, удостоверяющего его личность, анкету, содержащую биографические сведения</w:t>
      </w:r>
      <w:r w:rsidR="00D13393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 и контактные данные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, копию трудовой книжки или иной документ, подтверждающий стаж работы по юридической специальности или прохождение стажировки, копию документа, подтверждающего высшее юридическое образование либо наличие ученой степени по юридической специальности</w:t>
      </w:r>
      <w:r w:rsidR="00D13393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, </w:t>
      </w:r>
      <w:r w:rsidR="00D13393" w:rsidRPr="00920A93">
        <w:rPr>
          <w:rFonts w:ascii="Times New Roman" w:hAnsi="Times New Roman" w:cs="Times New Roman"/>
          <w:sz w:val="24"/>
          <w:szCs w:val="24"/>
        </w:rPr>
        <w:t>заявление об отсутствии вынесенного в отношении претендента, вступившего в законную силу решения суда о признании недееспособным или ограниченно дееспособным</w:t>
      </w:r>
      <w:r w:rsidR="00D13393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r w:rsidR="00D13393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справку об отсутствии/наличии судимости или факта уголовного преследования, </w:t>
      </w:r>
      <w:r w:rsidR="00FC5CA6" w:rsidRPr="00920A93">
        <w:rPr>
          <w:rFonts w:ascii="Times New Roman" w:hAnsi="Times New Roman" w:cs="Times New Roman"/>
          <w:sz w:val="24"/>
          <w:szCs w:val="24"/>
        </w:rPr>
        <w:t>меморандум о безупречной репутации</w:t>
      </w:r>
      <w:r w:rsidR="00FC5CA6" w:rsidRPr="00920A93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FC5CA6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 </w:t>
      </w:r>
      <w:r w:rsidR="00D13393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иные документы, которые кандидат сочтет необходимым</w:t>
      </w:r>
      <w:r w:rsidR="00FC4AC8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 представить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.</w:t>
      </w:r>
      <w:r w:rsidR="00D13393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 </w:t>
      </w:r>
      <w:r w:rsidR="00FC4AC8" w:rsidRPr="00920A93">
        <w:rPr>
          <w:rFonts w:ascii="Times New Roman" w:hAnsi="Times New Roman" w:cs="Times New Roman"/>
          <w:sz w:val="24"/>
          <w:szCs w:val="24"/>
          <w:lang w:val="ru-RU"/>
        </w:rPr>
        <w:lastRenderedPageBreak/>
        <w:t>Квалификационная комиссия, по результатам изучения представленных документов и сведений, вправе</w:t>
      </w:r>
      <w:r w:rsidR="00D13393" w:rsidRPr="00920A93">
        <w:rPr>
          <w:rFonts w:ascii="Times New Roman" w:hAnsi="Times New Roman" w:cs="Times New Roman"/>
          <w:sz w:val="24"/>
          <w:szCs w:val="24"/>
        </w:rPr>
        <w:t xml:space="preserve"> </w:t>
      </w:r>
      <w:r w:rsidR="00FC4AC8" w:rsidRPr="00920A93">
        <w:rPr>
          <w:rFonts w:ascii="Times New Roman" w:hAnsi="Times New Roman" w:cs="Times New Roman"/>
          <w:sz w:val="24"/>
          <w:szCs w:val="24"/>
        </w:rPr>
        <w:t>предлож</w:t>
      </w:r>
      <w:proofErr w:type="spellStart"/>
      <w:r w:rsidR="00FC4AC8" w:rsidRPr="00920A93">
        <w:rPr>
          <w:rFonts w:ascii="Times New Roman" w:hAnsi="Times New Roman" w:cs="Times New Roman"/>
          <w:sz w:val="24"/>
          <w:szCs w:val="24"/>
          <w:lang w:val="ru-RU"/>
        </w:rPr>
        <w:t>ить</w:t>
      </w:r>
      <w:proofErr w:type="spellEnd"/>
      <w:r w:rsidR="00D13393" w:rsidRPr="00920A93">
        <w:rPr>
          <w:rFonts w:ascii="Times New Roman" w:hAnsi="Times New Roman" w:cs="Times New Roman"/>
          <w:sz w:val="24"/>
          <w:szCs w:val="24"/>
        </w:rPr>
        <w:t xml:space="preserve"> </w:t>
      </w:r>
      <w:r w:rsidR="00FC4AC8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кандидату </w:t>
      </w:r>
      <w:r w:rsidR="00D13393" w:rsidRPr="00920A93">
        <w:rPr>
          <w:rFonts w:ascii="Times New Roman" w:hAnsi="Times New Roman" w:cs="Times New Roman"/>
          <w:sz w:val="24"/>
          <w:szCs w:val="24"/>
        </w:rPr>
        <w:t>представить другие</w:t>
      </w:r>
      <w:r w:rsidR="00D13393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дополнительные</w:t>
      </w:r>
      <w:r w:rsidR="00D13393" w:rsidRPr="00920A93">
        <w:rPr>
          <w:rFonts w:ascii="Times New Roman" w:hAnsi="Times New Roman" w:cs="Times New Roman"/>
          <w:sz w:val="24"/>
          <w:szCs w:val="24"/>
        </w:rPr>
        <w:t xml:space="preserve"> сведения и документы</w:t>
      </w:r>
      <w:r w:rsidR="00FC4AC8" w:rsidRPr="00920A93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D13A0B" w:rsidRPr="00920A93" w:rsidRDefault="00D13A0B" w:rsidP="00E813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eastAsia="Times New Roman" w:hAnsi="Times New Roman" w:cs="Times New Roman"/>
          <w:bCs/>
          <w:kern w:val="0"/>
          <w:sz w:val="24"/>
          <w:szCs w:val="24"/>
          <w:lang w:val="ru-RU" w:eastAsia="ru-RU"/>
          <w14:ligatures w14:val="none"/>
        </w:rPr>
        <w:t>4.6.</w:t>
      </w:r>
      <w:r w:rsidRPr="00920A93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val="ru-RU" w:eastAsia="ru-RU"/>
          <w14:ligatures w14:val="none"/>
        </w:rPr>
        <w:t xml:space="preserve"> 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Квалификационная комиссия при необходимости организует в течение двух месяцев проверку достоверности документов и сведений, представленных кандидатом. Предоставление недостоверных сведений может служить основанием для отказа в допуске кандидата к квалификационному экзамену.</w:t>
      </w:r>
      <w:r w:rsidR="00A02E97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 После завершения проверки квалификационная комиссия принимает решение о допуске кандидата к квалификационному экзамену.</w:t>
      </w:r>
    </w:p>
    <w:p w:rsidR="00D13393" w:rsidRPr="00920A93" w:rsidRDefault="00D13393" w:rsidP="00E813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4.7. </w:t>
      </w:r>
      <w:r w:rsidRPr="00920A93">
        <w:rPr>
          <w:rFonts w:ascii="Times New Roman" w:hAnsi="Times New Roman" w:cs="Times New Roman"/>
          <w:sz w:val="24"/>
          <w:szCs w:val="24"/>
        </w:rPr>
        <w:t xml:space="preserve">Квалификационная комиссия отказывает 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кандидату</w:t>
      </w:r>
      <w:r w:rsidRPr="00920A93">
        <w:rPr>
          <w:rFonts w:ascii="Times New Roman" w:hAnsi="Times New Roman" w:cs="Times New Roman"/>
          <w:sz w:val="24"/>
          <w:szCs w:val="24"/>
        </w:rPr>
        <w:t xml:space="preserve"> в допуске к сдаче квалификационного экзамена в случаях:</w:t>
      </w:r>
    </w:p>
    <w:p w:rsidR="00D13393" w:rsidRPr="00920A93" w:rsidRDefault="00D13393" w:rsidP="00E81332">
      <w:pPr>
        <w:pStyle w:val="a8"/>
        <w:spacing w:before="0" w:beforeAutospacing="0" w:after="0" w:afterAutospacing="0"/>
        <w:ind w:firstLine="708"/>
      </w:pPr>
      <w:r w:rsidRPr="00920A93">
        <w:t xml:space="preserve">4.7.1. сообщения сведений о себе, не соответствующих действительности; </w:t>
      </w:r>
    </w:p>
    <w:p w:rsidR="00D13393" w:rsidRPr="00920A93" w:rsidRDefault="00D13393" w:rsidP="00E81332">
      <w:pPr>
        <w:pStyle w:val="a8"/>
        <w:spacing w:before="0" w:beforeAutospacing="0" w:after="0" w:afterAutospacing="0"/>
        <w:ind w:firstLine="708"/>
        <w:jc w:val="both"/>
      </w:pPr>
      <w:r w:rsidRPr="00920A93">
        <w:t>4.7.2. представления</w:t>
      </w:r>
      <w:r w:rsidR="00A02E97" w:rsidRPr="00920A93">
        <w:t xml:space="preserve"> </w:t>
      </w:r>
      <w:r w:rsidRPr="00920A93">
        <w:t xml:space="preserve"> ненадлежащим образом оформленных документов, предусмотренных настоящим Регламентом; </w:t>
      </w:r>
    </w:p>
    <w:p w:rsidR="00D13393" w:rsidRPr="00920A93" w:rsidRDefault="00D13393" w:rsidP="00E81332">
      <w:pPr>
        <w:pStyle w:val="a8"/>
        <w:spacing w:before="0" w:beforeAutospacing="0" w:after="0" w:afterAutospacing="0"/>
        <w:ind w:firstLine="708"/>
        <w:jc w:val="both"/>
      </w:pPr>
      <w:r w:rsidRPr="00920A93">
        <w:t xml:space="preserve">4.7.3. отсутствия у кандидата высшего юридического образования, соответствующего требованиям, либо ученой степени по юридической специальности; </w:t>
      </w:r>
    </w:p>
    <w:p w:rsidR="00D13393" w:rsidRPr="00920A93" w:rsidRDefault="00A02E97" w:rsidP="00E81332">
      <w:pPr>
        <w:pStyle w:val="a8"/>
        <w:spacing w:before="0" w:beforeAutospacing="0" w:after="0" w:afterAutospacing="0"/>
        <w:ind w:firstLine="708"/>
        <w:jc w:val="both"/>
      </w:pPr>
      <w:r w:rsidRPr="00920A93">
        <w:t>4.7.</w:t>
      </w:r>
      <w:r w:rsidR="00D13393" w:rsidRPr="00920A93">
        <w:t xml:space="preserve">4. отсутствия у </w:t>
      </w:r>
      <w:r w:rsidRPr="00920A93">
        <w:t>кандидата</w:t>
      </w:r>
      <w:r w:rsidR="00D13393" w:rsidRPr="00920A93">
        <w:t xml:space="preserve"> двухлетнего стажа работы по юридической специальности</w:t>
      </w:r>
      <w:r w:rsidRPr="00920A93">
        <w:t xml:space="preserve"> либо </w:t>
      </w:r>
      <w:r w:rsidR="00D13393" w:rsidRPr="00920A93">
        <w:t xml:space="preserve">отсутствия сведений о прохождении стажировки в адвокатском образовании сроком не менее одного года;  </w:t>
      </w:r>
    </w:p>
    <w:p w:rsidR="00D13393" w:rsidRPr="00920A93" w:rsidRDefault="00A02E97" w:rsidP="00E81332">
      <w:pPr>
        <w:pStyle w:val="a8"/>
        <w:spacing w:before="0" w:beforeAutospacing="0" w:after="0" w:afterAutospacing="0"/>
        <w:ind w:firstLine="708"/>
        <w:jc w:val="both"/>
      </w:pPr>
      <w:r w:rsidRPr="00920A93">
        <w:t>4.7</w:t>
      </w:r>
      <w:r w:rsidR="00D13393" w:rsidRPr="00920A93">
        <w:t xml:space="preserve">.5. наличия вступившего в законную силу решения суда о признании </w:t>
      </w:r>
      <w:r w:rsidRPr="00920A93">
        <w:t xml:space="preserve">кандидата </w:t>
      </w:r>
      <w:proofErr w:type="gramStart"/>
      <w:r w:rsidR="00D13393" w:rsidRPr="00920A93">
        <w:t>недееспособным</w:t>
      </w:r>
      <w:proofErr w:type="gramEnd"/>
      <w:r w:rsidR="00D13393" w:rsidRPr="00920A93">
        <w:t xml:space="preserve"> или об ограничении его дееспособности</w:t>
      </w:r>
      <w:r w:rsidRPr="00920A93">
        <w:t xml:space="preserve"> (</w:t>
      </w:r>
      <w:r w:rsidR="00FC4AC8" w:rsidRPr="00920A93">
        <w:t>при отсутствии выявленного экспертами Ассоциации произвольного  принятия соответствующего решения</w:t>
      </w:r>
      <w:r w:rsidRPr="00920A93">
        <w:t>)</w:t>
      </w:r>
      <w:r w:rsidR="00D13393" w:rsidRPr="00920A93">
        <w:t xml:space="preserve">; </w:t>
      </w:r>
    </w:p>
    <w:p w:rsidR="00D13393" w:rsidRPr="00920A93" w:rsidRDefault="00A02E97" w:rsidP="00E81332">
      <w:pPr>
        <w:pStyle w:val="a8"/>
        <w:spacing w:before="0" w:beforeAutospacing="0" w:after="0" w:afterAutospacing="0"/>
        <w:ind w:firstLine="708"/>
        <w:jc w:val="both"/>
      </w:pPr>
      <w:r w:rsidRPr="00920A93">
        <w:t>4.7</w:t>
      </w:r>
      <w:r w:rsidR="00D13393" w:rsidRPr="00920A93">
        <w:t xml:space="preserve">.6. наличия у </w:t>
      </w:r>
      <w:r w:rsidRPr="00920A93">
        <w:t xml:space="preserve">кандидата </w:t>
      </w:r>
      <w:r w:rsidR="00D13393" w:rsidRPr="00920A93">
        <w:t xml:space="preserve"> непогашенной или неснятой судимости за совершение умышленного преступления</w:t>
      </w:r>
      <w:r w:rsidRPr="00920A93">
        <w:t xml:space="preserve"> (</w:t>
      </w:r>
      <w:r w:rsidR="00FC4AC8" w:rsidRPr="00920A93">
        <w:t>при отсутствии выявленного экспертами Ассоциации произвольного  принятия соответствующего решения</w:t>
      </w:r>
      <w:r w:rsidRPr="00920A93">
        <w:t>)</w:t>
      </w:r>
      <w:r w:rsidR="00D13393" w:rsidRPr="00920A93">
        <w:t xml:space="preserve">; </w:t>
      </w:r>
    </w:p>
    <w:p w:rsidR="00D13393" w:rsidRPr="00920A93" w:rsidRDefault="00A02E97" w:rsidP="00E81332">
      <w:pPr>
        <w:pStyle w:val="a8"/>
        <w:spacing w:before="0" w:beforeAutospacing="0" w:after="0" w:afterAutospacing="0"/>
        <w:ind w:firstLine="708"/>
        <w:jc w:val="both"/>
      </w:pPr>
      <w:r w:rsidRPr="00920A93">
        <w:t>4</w:t>
      </w:r>
      <w:r w:rsidR="00D13393" w:rsidRPr="00920A93">
        <w:t>.</w:t>
      </w:r>
      <w:r w:rsidRPr="00920A93">
        <w:t>7</w:t>
      </w:r>
      <w:r w:rsidR="00D13393" w:rsidRPr="00920A93">
        <w:t xml:space="preserve">.7. если с момента принятия </w:t>
      </w:r>
      <w:r w:rsidRPr="00920A93">
        <w:t xml:space="preserve">Квалификационной комиссией </w:t>
      </w:r>
      <w:r w:rsidR="00D13393" w:rsidRPr="00920A93">
        <w:t>решения о</w:t>
      </w:r>
      <w:r w:rsidRPr="00920A93">
        <w:t xml:space="preserve"> </w:t>
      </w:r>
      <w:proofErr w:type="gramStart"/>
      <w:r w:rsidRPr="00920A93">
        <w:t>не прохождении</w:t>
      </w:r>
      <w:proofErr w:type="gramEnd"/>
      <w:r w:rsidRPr="00920A93">
        <w:t xml:space="preserve"> </w:t>
      </w:r>
      <w:r w:rsidR="00905059">
        <w:t xml:space="preserve">квалификационного </w:t>
      </w:r>
      <w:r w:rsidRPr="00920A93">
        <w:t>экзамена прошло менее одного года.</w:t>
      </w:r>
    </w:p>
    <w:p w:rsidR="00A02E97" w:rsidRPr="00920A93" w:rsidRDefault="00A02E97" w:rsidP="00E81332">
      <w:pPr>
        <w:pStyle w:val="a8"/>
        <w:spacing w:before="0" w:beforeAutospacing="0" w:after="0" w:afterAutospacing="0"/>
        <w:ind w:firstLine="708"/>
        <w:jc w:val="both"/>
      </w:pPr>
      <w:r w:rsidRPr="00920A93">
        <w:t xml:space="preserve">4.7.8. </w:t>
      </w:r>
      <w:r w:rsidR="00905059">
        <w:t xml:space="preserve">выявление факта </w:t>
      </w:r>
      <w:r w:rsidRPr="00920A93">
        <w:t>совершения кандидатом действи</w:t>
      </w:r>
      <w:r w:rsidR="00FC4AC8" w:rsidRPr="00920A93">
        <w:t>й</w:t>
      </w:r>
      <w:r w:rsidRPr="00920A93">
        <w:t xml:space="preserve"> (бездействия) указанных в п. 1.7 настоящего Регламента.</w:t>
      </w:r>
    </w:p>
    <w:p w:rsidR="00D13393" w:rsidRPr="00920A93" w:rsidRDefault="00A02E97" w:rsidP="00E813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4.8</w:t>
      </w:r>
      <w:r w:rsidR="00D13A0B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. </w:t>
      </w:r>
      <w:r w:rsidR="009A7112" w:rsidRPr="00920A93">
        <w:rPr>
          <w:rFonts w:ascii="Times New Roman" w:hAnsi="Times New Roman" w:cs="Times New Roman"/>
          <w:sz w:val="24"/>
          <w:szCs w:val="24"/>
        </w:rPr>
        <w:t xml:space="preserve">Об отказе в допуске к сдаче квалификационного экзамена </w:t>
      </w:r>
      <w:r w:rsidR="009A7112" w:rsidRPr="00920A93">
        <w:rPr>
          <w:rFonts w:ascii="Times New Roman" w:hAnsi="Times New Roman" w:cs="Times New Roman"/>
          <w:sz w:val="24"/>
          <w:szCs w:val="24"/>
          <w:lang w:val="ru-RU"/>
        </w:rPr>
        <w:t>К</w:t>
      </w:r>
      <w:r w:rsidR="009A7112" w:rsidRPr="00920A93">
        <w:rPr>
          <w:rFonts w:ascii="Times New Roman" w:hAnsi="Times New Roman" w:cs="Times New Roman"/>
          <w:sz w:val="24"/>
          <w:szCs w:val="24"/>
        </w:rPr>
        <w:t xml:space="preserve">валификационная комиссия выносит мотивированное решение. </w:t>
      </w:r>
      <w:r w:rsidR="009A7112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D13A0B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Решение об отказе в допуске кандидата к квалификационному экзамену может быть обжаловано в </w:t>
      </w:r>
      <w:r w:rsidR="00D13A0B" w:rsidRPr="00920A93">
        <w:rPr>
          <w:rFonts w:ascii="Times New Roman" w:hAnsi="Times New Roman" w:cs="Times New Roman"/>
          <w:sz w:val="24"/>
          <w:szCs w:val="24"/>
          <w:lang w:val="ru-RU"/>
        </w:rPr>
        <w:t>Генеральный совет Ассоциации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, в срок,</w:t>
      </w:r>
      <w:r w:rsidR="00D13393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не позднее 30 дней, с момента направления кандидату соответствующего решения</w:t>
      </w:r>
      <w:r w:rsidR="00D13A0B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</w:p>
    <w:p w:rsidR="00D13393" w:rsidRPr="00920A93" w:rsidRDefault="00D13A0B" w:rsidP="00E813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4.</w:t>
      </w:r>
      <w:r w:rsidR="00A02E97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9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. </w:t>
      </w:r>
      <w:r w:rsidR="00D13393" w:rsidRPr="00920A93">
        <w:rPr>
          <w:rFonts w:ascii="Times New Roman" w:hAnsi="Times New Roman" w:cs="Times New Roman"/>
          <w:sz w:val="24"/>
          <w:szCs w:val="24"/>
        </w:rPr>
        <w:t>О времени</w:t>
      </w:r>
      <w:r w:rsidR="00D13393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r w:rsidR="00D13393" w:rsidRPr="00920A93">
        <w:rPr>
          <w:rFonts w:ascii="Times New Roman" w:hAnsi="Times New Roman" w:cs="Times New Roman"/>
          <w:sz w:val="24"/>
          <w:szCs w:val="24"/>
        </w:rPr>
        <w:t>месте</w:t>
      </w:r>
      <w:r w:rsidR="00D13393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и способах</w:t>
      </w:r>
      <w:r w:rsidR="00D13393" w:rsidRPr="00920A93">
        <w:rPr>
          <w:rFonts w:ascii="Times New Roman" w:hAnsi="Times New Roman" w:cs="Times New Roman"/>
          <w:sz w:val="24"/>
          <w:szCs w:val="24"/>
        </w:rPr>
        <w:t xml:space="preserve"> проведения квалификационного экзамена</w:t>
      </w:r>
      <w:r w:rsidR="00905059">
        <w:rPr>
          <w:rFonts w:ascii="Times New Roman" w:hAnsi="Times New Roman" w:cs="Times New Roman"/>
          <w:sz w:val="24"/>
          <w:szCs w:val="24"/>
          <w:lang w:val="ru-RU"/>
        </w:rPr>
        <w:t xml:space="preserve"> (собеседования)</w:t>
      </w:r>
      <w:r w:rsidR="00D13393" w:rsidRPr="00920A93">
        <w:rPr>
          <w:rFonts w:ascii="Times New Roman" w:hAnsi="Times New Roman" w:cs="Times New Roman"/>
          <w:sz w:val="24"/>
          <w:szCs w:val="24"/>
        </w:rPr>
        <w:t xml:space="preserve"> </w:t>
      </w:r>
      <w:r w:rsidR="00905059">
        <w:rPr>
          <w:rFonts w:ascii="Times New Roman" w:hAnsi="Times New Roman" w:cs="Times New Roman"/>
          <w:sz w:val="24"/>
          <w:szCs w:val="24"/>
          <w:lang w:val="ru-RU"/>
        </w:rPr>
        <w:t xml:space="preserve">претендент </w:t>
      </w:r>
      <w:r w:rsidR="00D13393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извещается </w:t>
      </w:r>
      <w:r w:rsidR="00D13393" w:rsidRPr="00920A93">
        <w:rPr>
          <w:rFonts w:ascii="Times New Roman" w:hAnsi="Times New Roman" w:cs="Times New Roman"/>
          <w:sz w:val="24"/>
          <w:szCs w:val="24"/>
        </w:rPr>
        <w:t xml:space="preserve">не позднее чем за десять дней до дня сдачи квалификационного экзамена путем направления </w:t>
      </w:r>
      <w:r w:rsidR="00D13393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ему </w:t>
      </w:r>
      <w:r w:rsidR="00D13393" w:rsidRPr="00920A93">
        <w:rPr>
          <w:rFonts w:ascii="Times New Roman" w:hAnsi="Times New Roman" w:cs="Times New Roman"/>
          <w:sz w:val="24"/>
          <w:szCs w:val="24"/>
        </w:rPr>
        <w:t xml:space="preserve">уведомления по указанному им адресу электронной почты. </w:t>
      </w:r>
    </w:p>
    <w:p w:rsidR="00FC4AC8" w:rsidRPr="00920A93" w:rsidRDefault="00A02E97" w:rsidP="00E81332">
      <w:pPr>
        <w:pStyle w:val="a8"/>
        <w:spacing w:before="0" w:beforeAutospacing="0" w:after="0" w:afterAutospacing="0"/>
        <w:ind w:firstLine="709"/>
        <w:jc w:val="both"/>
      </w:pPr>
      <w:r w:rsidRPr="00920A93">
        <w:t>4.10</w:t>
      </w:r>
      <w:r w:rsidR="00D13393" w:rsidRPr="00920A93">
        <w:t>. П</w:t>
      </w:r>
      <w:r w:rsidR="00D13A0B" w:rsidRPr="00920A93">
        <w:t xml:space="preserve">еречень вопросов, предлагаемых кандидатам на квалификационном экзамене, разрабатываются </w:t>
      </w:r>
      <w:r w:rsidR="00FC5CA6" w:rsidRPr="00920A93">
        <w:t xml:space="preserve">Квалификационной комиссией </w:t>
      </w:r>
      <w:proofErr w:type="gramStart"/>
      <w:r w:rsidR="00FC5CA6" w:rsidRPr="00920A93">
        <w:t>Ассоциации</w:t>
      </w:r>
      <w:proofErr w:type="gramEnd"/>
      <w:r w:rsidR="00FC5CA6" w:rsidRPr="00920A93">
        <w:t xml:space="preserve"> и утверждается Генеральным советом Ассоциации.</w:t>
      </w:r>
      <w:r w:rsidR="00905059">
        <w:t xml:space="preserve"> </w:t>
      </w:r>
    </w:p>
    <w:p w:rsidR="00C06DE3" w:rsidRPr="00920A93" w:rsidRDefault="00D13A0B" w:rsidP="00E81332">
      <w:pPr>
        <w:pStyle w:val="a8"/>
        <w:spacing w:before="0" w:beforeAutospacing="0" w:after="0" w:afterAutospacing="0"/>
        <w:ind w:firstLine="709"/>
        <w:jc w:val="both"/>
      </w:pPr>
      <w:r w:rsidRPr="00920A93">
        <w:t>Квалификационный экзамен состоит из письменных ответов на вопросы (тестирование) и устного собеседования.</w:t>
      </w:r>
    </w:p>
    <w:p w:rsidR="009A7112" w:rsidRPr="00920A93" w:rsidRDefault="00D13A0B" w:rsidP="00E81332">
      <w:pPr>
        <w:pStyle w:val="a8"/>
        <w:spacing w:before="0" w:beforeAutospacing="0" w:after="0" w:afterAutospacing="0"/>
        <w:ind w:firstLine="709"/>
        <w:jc w:val="both"/>
      </w:pPr>
      <w:r w:rsidRPr="00920A93">
        <w:t xml:space="preserve"> </w:t>
      </w:r>
      <w:r w:rsidR="00D13393" w:rsidRPr="00920A93">
        <w:t xml:space="preserve">Этапы квалификационного экзамена (тестирование и устное собеседование) могут назначаться в разные дни. </w:t>
      </w:r>
    </w:p>
    <w:p w:rsidR="00AA5D71" w:rsidRPr="00920A93" w:rsidRDefault="00AA5D71" w:rsidP="00E81332">
      <w:pPr>
        <w:pStyle w:val="a8"/>
        <w:spacing w:before="0" w:beforeAutospacing="0" w:after="0" w:afterAutospacing="0"/>
        <w:ind w:firstLine="709"/>
        <w:jc w:val="both"/>
      </w:pPr>
      <w:r w:rsidRPr="00920A93">
        <w:t xml:space="preserve">В ходе заседания квалификационной комиссии может вестись аудиозапись или видеозапись, а также протокол заседания комиссии.  </w:t>
      </w:r>
    </w:p>
    <w:p w:rsidR="00FC4AC8" w:rsidRPr="00920A93" w:rsidRDefault="00C06DE3" w:rsidP="00E81332">
      <w:pPr>
        <w:pStyle w:val="a8"/>
        <w:spacing w:before="0" w:beforeAutospacing="0" w:after="0" w:afterAutospacing="0"/>
        <w:ind w:firstLine="709"/>
        <w:jc w:val="both"/>
      </w:pPr>
      <w:r w:rsidRPr="00920A93">
        <w:t xml:space="preserve">4.11. </w:t>
      </w:r>
      <w:r w:rsidR="009A7112" w:rsidRPr="00920A93">
        <w:t xml:space="preserve">Кандидату представляются письменные тестовые задания. Продолжительность выполнения тестового задания составляет 60 минут. </w:t>
      </w:r>
    </w:p>
    <w:p w:rsidR="009A7112" w:rsidRPr="00920A93" w:rsidRDefault="00FC4AC8" w:rsidP="00E81332">
      <w:pPr>
        <w:pStyle w:val="a8"/>
        <w:spacing w:before="0" w:beforeAutospacing="0" w:after="0" w:afterAutospacing="0"/>
        <w:ind w:firstLine="709"/>
        <w:jc w:val="both"/>
      </w:pPr>
      <w:r w:rsidRPr="00920A93">
        <w:t xml:space="preserve">Для лиц, с ограниченными возможностями здоровья, </w:t>
      </w:r>
      <w:r w:rsidR="009A7112" w:rsidRPr="00920A93">
        <w:t xml:space="preserve">продолжительность тестирования увеличивается до 120 минут. Если претендент не завершил прохождение тестирования в установленное время, процедура  тестирования прекращается в связи с истечением установленного времени, при этом оцениваются только те вопросы, на которые претендент дал ответ.  </w:t>
      </w:r>
    </w:p>
    <w:p w:rsidR="009A7112" w:rsidRPr="00920A93" w:rsidRDefault="009A7112" w:rsidP="00E81332">
      <w:pPr>
        <w:pStyle w:val="a8"/>
        <w:spacing w:before="0" w:beforeAutospacing="0" w:after="0" w:afterAutospacing="0"/>
        <w:ind w:firstLine="709"/>
        <w:jc w:val="both"/>
      </w:pPr>
      <w:r w:rsidRPr="00920A93">
        <w:t xml:space="preserve">Во время письменных ответов на вопросы (тестирования) не допускается использование претендентом компьютерных и иных цифровых устройств, телефонов, правовых баз данных, кодексов и сборников нормативных актов, юридической литературы, а также получение информации о правильных ответах на вопросы иным образом и из иных источников.  </w:t>
      </w:r>
    </w:p>
    <w:p w:rsidR="009A7112" w:rsidRPr="00920A93" w:rsidRDefault="009A7112" w:rsidP="00E81332">
      <w:pPr>
        <w:pStyle w:val="a8"/>
        <w:spacing w:before="0" w:beforeAutospacing="0" w:after="0" w:afterAutospacing="0"/>
        <w:ind w:firstLine="709"/>
        <w:jc w:val="both"/>
      </w:pPr>
      <w:r w:rsidRPr="00920A93">
        <w:lastRenderedPageBreak/>
        <w:t xml:space="preserve">При прохождении тестирования </w:t>
      </w:r>
      <w:r w:rsidR="00A33A6C" w:rsidRPr="00920A93">
        <w:t xml:space="preserve">лиц, с ограниченными возможностями здоровья, они </w:t>
      </w:r>
      <w:r w:rsidRPr="00920A93">
        <w:t xml:space="preserve">вправе пользоваться </w:t>
      </w:r>
      <w:r w:rsidR="00A33A6C" w:rsidRPr="00920A93">
        <w:t xml:space="preserve">технической </w:t>
      </w:r>
      <w:r w:rsidRPr="00920A93">
        <w:t xml:space="preserve">помощью другого лица, сведения о котором вносятся в протокол. </w:t>
      </w:r>
    </w:p>
    <w:p w:rsidR="009A7112" w:rsidRPr="00920A93" w:rsidRDefault="009A7112" w:rsidP="00E81332">
      <w:pPr>
        <w:pStyle w:val="a8"/>
        <w:spacing w:before="0" w:beforeAutospacing="0" w:after="0" w:afterAutospacing="0"/>
        <w:ind w:firstLine="709"/>
        <w:jc w:val="both"/>
      </w:pPr>
      <w:r w:rsidRPr="00920A93">
        <w:t>4.1</w:t>
      </w:r>
      <w:r w:rsidR="00C06DE3" w:rsidRPr="00920A93">
        <w:t>2</w:t>
      </w:r>
      <w:r w:rsidRPr="00920A93">
        <w:t xml:space="preserve">. Кандидат считается успешно сдавшим этап экзамена в виде письменных ответов на вопросы (тестирование), если он дал правильные ответы на </w:t>
      </w:r>
      <w:r w:rsidR="00FC5CA6" w:rsidRPr="00920A93">
        <w:t>80%</w:t>
      </w:r>
      <w:r w:rsidRPr="00920A93">
        <w:t xml:space="preserve"> и более вопросов тестового задания. Квалификационная комиссия рассматривает результаты тестирования каждого кандидата  и на их основании принимает решение о его допуске к устному собеседованию или об отказе в допуске к устному собеседованию.</w:t>
      </w:r>
    </w:p>
    <w:p w:rsidR="009A7112" w:rsidRPr="00920A93" w:rsidRDefault="00C06DE3" w:rsidP="00E813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4.13</w:t>
      </w:r>
      <w:r w:rsidR="009A7112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. </w:t>
      </w:r>
      <w:r w:rsidR="009A7112" w:rsidRPr="00920A93">
        <w:rPr>
          <w:rFonts w:ascii="Times New Roman" w:hAnsi="Times New Roman" w:cs="Times New Roman"/>
          <w:sz w:val="24"/>
          <w:szCs w:val="24"/>
        </w:rPr>
        <w:t>Устное собеседование состоит из ответов на экзаменационные вопросы</w:t>
      </w:r>
      <w:r w:rsidR="00905059">
        <w:rPr>
          <w:rFonts w:ascii="Times New Roman" w:hAnsi="Times New Roman" w:cs="Times New Roman"/>
          <w:sz w:val="24"/>
          <w:szCs w:val="24"/>
          <w:lang w:val="ru-RU"/>
        </w:rPr>
        <w:t xml:space="preserve"> и устных ответов на вопросы членов Квалификационной комиссии</w:t>
      </w:r>
      <w:r w:rsidR="009A7112" w:rsidRPr="00920A93">
        <w:rPr>
          <w:rFonts w:ascii="Times New Roman" w:hAnsi="Times New Roman" w:cs="Times New Roman"/>
          <w:sz w:val="24"/>
          <w:szCs w:val="24"/>
        </w:rPr>
        <w:t xml:space="preserve">. </w:t>
      </w:r>
      <w:r w:rsidR="009A7112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9A7112" w:rsidRPr="00920A93">
        <w:rPr>
          <w:rFonts w:ascii="Times New Roman" w:hAnsi="Times New Roman" w:cs="Times New Roman"/>
          <w:sz w:val="24"/>
          <w:szCs w:val="24"/>
        </w:rPr>
        <w:t xml:space="preserve">Председатель квалификационной комиссии </w:t>
      </w:r>
      <w:r w:rsidR="009A7112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(или по его поручению – ее члены), </w:t>
      </w:r>
      <w:r w:rsidR="009A7112" w:rsidRPr="00920A93">
        <w:rPr>
          <w:rFonts w:ascii="Times New Roman" w:hAnsi="Times New Roman" w:cs="Times New Roman"/>
          <w:sz w:val="24"/>
          <w:szCs w:val="24"/>
        </w:rPr>
        <w:t xml:space="preserve">руководит проведением устного собеседования, создает необходимые условия для объективной проверки и оценки профессиональных знаний и навыков претендента. </w:t>
      </w:r>
    </w:p>
    <w:p w:rsidR="009A7112" w:rsidRPr="00920A93" w:rsidRDefault="004941D7" w:rsidP="00E813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20A93"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C06DE3" w:rsidRPr="00920A93">
        <w:rPr>
          <w:rFonts w:ascii="Times New Roman" w:hAnsi="Times New Roman" w:cs="Times New Roman"/>
          <w:sz w:val="24"/>
          <w:szCs w:val="24"/>
        </w:rPr>
        <w:t>.1</w:t>
      </w:r>
      <w:r w:rsidR="00C06DE3" w:rsidRPr="00920A93"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9A7112" w:rsidRPr="00920A93">
        <w:rPr>
          <w:rFonts w:ascii="Times New Roman" w:hAnsi="Times New Roman" w:cs="Times New Roman"/>
          <w:sz w:val="24"/>
          <w:szCs w:val="24"/>
        </w:rPr>
        <w:t>. При проведении устного собеседования претенденту предоставляется возможность выбрать один из экзаменационных билетов, сформированных</w:t>
      </w:r>
      <w:r w:rsidR="009A7112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на основании утвержденного Генеральн</w:t>
      </w:r>
      <w:r w:rsidR="00FC5CA6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ым советом </w:t>
      </w:r>
      <w:r w:rsidR="009A7112" w:rsidRPr="00920A93">
        <w:rPr>
          <w:rFonts w:ascii="Times New Roman" w:hAnsi="Times New Roman" w:cs="Times New Roman"/>
          <w:sz w:val="24"/>
          <w:szCs w:val="24"/>
          <w:lang w:val="ru-RU"/>
        </w:rPr>
        <w:t>Ассоциации перечня вопросов</w:t>
      </w:r>
      <w:r w:rsidR="00905059">
        <w:rPr>
          <w:rFonts w:ascii="Times New Roman" w:hAnsi="Times New Roman" w:cs="Times New Roman"/>
          <w:sz w:val="24"/>
          <w:szCs w:val="24"/>
          <w:lang w:val="ru-RU"/>
        </w:rPr>
        <w:t xml:space="preserve"> или ответить на устные вопросы членов Квалификационной комиссии</w:t>
      </w:r>
      <w:r w:rsidR="009A7112" w:rsidRPr="00920A93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9A7112" w:rsidRPr="00920A93" w:rsidRDefault="004941D7" w:rsidP="00E81332">
      <w:pPr>
        <w:pStyle w:val="a8"/>
        <w:spacing w:before="0" w:beforeAutospacing="0" w:after="0" w:afterAutospacing="0"/>
        <w:ind w:firstLine="708"/>
        <w:jc w:val="both"/>
      </w:pPr>
      <w:r w:rsidRPr="00920A93">
        <w:t>4</w:t>
      </w:r>
      <w:r w:rsidR="009A7112" w:rsidRPr="00920A93">
        <w:t>.1</w:t>
      </w:r>
      <w:r w:rsidR="00C06DE3" w:rsidRPr="00920A93">
        <w:t>5</w:t>
      </w:r>
      <w:r w:rsidR="009A7112" w:rsidRPr="00920A93">
        <w:t xml:space="preserve">. Кандидату предоставляется время для подготовки ответов на вопросы экзаменационного билета.  Продолжительность подготовки к ответам на вопросы билета, включая решение практических заданий и составление юридических документов, определяется квалификационной комиссией, но в любом случае не может составлять менее 45 минут (для инвалидов по зрению – менее 90 минут). </w:t>
      </w:r>
      <w:r w:rsidRPr="00920A93">
        <w:t xml:space="preserve"> </w:t>
      </w:r>
      <w:r w:rsidR="009A7112" w:rsidRPr="00920A93">
        <w:t xml:space="preserve">При подготовке к ответам на экзаменационные вопросы </w:t>
      </w:r>
      <w:r w:rsidRPr="00920A93">
        <w:t xml:space="preserve">кандидат </w:t>
      </w:r>
      <w:r w:rsidR="009A7112" w:rsidRPr="00920A93">
        <w:t xml:space="preserve"> вправе использовать тексты кодексов и сборники нормативных актов</w:t>
      </w:r>
      <w:r w:rsidRPr="00920A93">
        <w:t xml:space="preserve">. </w:t>
      </w:r>
    </w:p>
    <w:p w:rsidR="009A7112" w:rsidRPr="00920A93" w:rsidRDefault="004941D7" w:rsidP="00E81332">
      <w:pPr>
        <w:pStyle w:val="a8"/>
        <w:spacing w:before="0" w:beforeAutospacing="0" w:after="0" w:afterAutospacing="0"/>
        <w:ind w:firstLine="708"/>
        <w:jc w:val="both"/>
      </w:pPr>
      <w:r w:rsidRPr="00920A93">
        <w:t>4</w:t>
      </w:r>
      <w:r w:rsidR="009A7112" w:rsidRPr="00920A93">
        <w:t>.1</w:t>
      </w:r>
      <w:r w:rsidR="00C06DE3" w:rsidRPr="00920A93">
        <w:t>6</w:t>
      </w:r>
      <w:r w:rsidR="009A7112" w:rsidRPr="00920A93">
        <w:t>. В целях проверки и оценки профессиональных знаний и навыков претендента устное собеседование проводится по всем вопросам экзаменационного билета, в том числе и в случае, если по каким-либо из них претендент показал недостаточный уровень подготовки.</w:t>
      </w:r>
      <w:r w:rsidRPr="00920A93">
        <w:t xml:space="preserve"> К</w:t>
      </w:r>
      <w:r w:rsidR="009A7112" w:rsidRPr="00920A93">
        <w:t xml:space="preserve">валификационная комиссия вправе задавать заявителю уточняющие вопросы по тематике вопросов, содержащихся в экзаменационном билете. По усмотрению квалификационной комиссии претенденту могут быть заданы дополнительные вопросы в пределах </w:t>
      </w:r>
      <w:r w:rsidRPr="00920A93">
        <w:t>утвержденного перечня вопросов.</w:t>
      </w:r>
    </w:p>
    <w:p w:rsidR="00D13393" w:rsidRPr="00920A93" w:rsidRDefault="00D13393" w:rsidP="00E813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4.1</w:t>
      </w:r>
      <w:r w:rsidR="00C06DE3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7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. Кандидат, не сдавший квалификационный экзамен</w:t>
      </w:r>
      <w:r w:rsidR="00905059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 (не прошедший собеседование)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, допускается к его повторной сдаче не ранее чем через год. Кандидат </w:t>
      </w:r>
      <w:r w:rsidRPr="00920A93">
        <w:rPr>
          <w:rFonts w:ascii="Times New Roman" w:hAnsi="Times New Roman" w:cs="Times New Roman"/>
          <w:sz w:val="24"/>
          <w:szCs w:val="24"/>
        </w:rPr>
        <w:t>вправе в любое время до начала процедуры прохождения тестирования либо до начала устного собеседования отозвать заявление о присвоении статуса адвоката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и члена Ассоциации</w:t>
      </w:r>
      <w:r w:rsidRPr="00920A93">
        <w:rPr>
          <w:rFonts w:ascii="Times New Roman" w:hAnsi="Times New Roman" w:cs="Times New Roman"/>
          <w:sz w:val="24"/>
          <w:szCs w:val="24"/>
        </w:rPr>
        <w:t>. Отзыв заявления не препятствует повторному обращению с заявлением о присвоении статуса адвоката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и члена Ассоциации</w:t>
      </w:r>
      <w:r w:rsidRPr="00920A93">
        <w:rPr>
          <w:rFonts w:ascii="Times New Roman" w:hAnsi="Times New Roman" w:cs="Times New Roman"/>
          <w:sz w:val="24"/>
          <w:szCs w:val="24"/>
        </w:rPr>
        <w:t xml:space="preserve"> в порядке, установленном настоящим 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Регламентом.</w:t>
      </w:r>
      <w:r w:rsidRPr="00920A9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33A6C" w:rsidRPr="00920A93" w:rsidRDefault="00D13393" w:rsidP="00E813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20A93">
        <w:rPr>
          <w:rFonts w:ascii="Times New Roman" w:eastAsia="Times New Roman" w:hAnsi="Times New Roman" w:cs="Times New Roman"/>
          <w:bCs/>
          <w:kern w:val="0"/>
          <w:sz w:val="24"/>
          <w:szCs w:val="24"/>
          <w:lang w:val="ru-RU" w:eastAsia="ru-RU"/>
          <w14:ligatures w14:val="none"/>
        </w:rPr>
        <w:t>4.</w:t>
      </w:r>
      <w:r w:rsidR="00A02E97" w:rsidRPr="00920A93">
        <w:rPr>
          <w:rFonts w:ascii="Times New Roman" w:eastAsia="Times New Roman" w:hAnsi="Times New Roman" w:cs="Times New Roman"/>
          <w:bCs/>
          <w:kern w:val="0"/>
          <w:sz w:val="24"/>
          <w:szCs w:val="24"/>
          <w:lang w:val="ru-RU" w:eastAsia="ru-RU"/>
          <w14:ligatures w14:val="none"/>
        </w:rPr>
        <w:t>1</w:t>
      </w:r>
      <w:r w:rsidR="00C06DE3" w:rsidRPr="00920A93">
        <w:rPr>
          <w:rFonts w:ascii="Times New Roman" w:eastAsia="Times New Roman" w:hAnsi="Times New Roman" w:cs="Times New Roman"/>
          <w:bCs/>
          <w:kern w:val="0"/>
          <w:sz w:val="24"/>
          <w:szCs w:val="24"/>
          <w:lang w:val="ru-RU" w:eastAsia="ru-RU"/>
          <w14:ligatures w14:val="none"/>
        </w:rPr>
        <w:t>8</w:t>
      </w:r>
      <w:r w:rsidR="00D13A0B" w:rsidRPr="00920A93">
        <w:rPr>
          <w:rFonts w:ascii="Times New Roman" w:eastAsia="Times New Roman" w:hAnsi="Times New Roman" w:cs="Times New Roman"/>
          <w:bCs/>
          <w:kern w:val="0"/>
          <w:sz w:val="24"/>
          <w:szCs w:val="24"/>
          <w:lang w:val="ru-RU" w:eastAsia="ru-RU"/>
          <w14:ligatures w14:val="none"/>
        </w:rPr>
        <w:t>.</w:t>
      </w:r>
      <w:r w:rsidR="00D13A0B" w:rsidRPr="00920A93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val="ru-RU" w:eastAsia="ru-RU"/>
          <w14:ligatures w14:val="none"/>
        </w:rPr>
        <w:t xml:space="preserve"> </w:t>
      </w:r>
      <w:r w:rsidR="00AA5D71" w:rsidRPr="00920A93">
        <w:rPr>
          <w:rFonts w:ascii="Times New Roman" w:hAnsi="Times New Roman" w:cs="Times New Roman"/>
          <w:sz w:val="24"/>
          <w:szCs w:val="24"/>
        </w:rPr>
        <w:t>По результатам квалификационного экзамена</w:t>
      </w:r>
      <w:r w:rsidR="00905059">
        <w:rPr>
          <w:rFonts w:ascii="Times New Roman" w:hAnsi="Times New Roman" w:cs="Times New Roman"/>
          <w:sz w:val="24"/>
          <w:szCs w:val="24"/>
          <w:lang w:val="ru-RU"/>
        </w:rPr>
        <w:t xml:space="preserve"> (собеседования)</w:t>
      </w:r>
      <w:r w:rsidR="00AA5D71" w:rsidRPr="00920A93">
        <w:rPr>
          <w:rFonts w:ascii="Times New Roman" w:hAnsi="Times New Roman" w:cs="Times New Roman"/>
          <w:sz w:val="24"/>
          <w:szCs w:val="24"/>
        </w:rPr>
        <w:t xml:space="preserve"> квалификационная комиссия проводит голосование, по итогам которого простым большинством голосов членов квалификационной комиссии, участвующих в заседании, принимает одно из двух заключений: кандидат квалификационный экзамен сдал</w:t>
      </w:r>
      <w:r w:rsidR="00A33A6C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AA5D71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/ </w:t>
      </w:r>
      <w:r w:rsidR="00AA5D71" w:rsidRPr="00920A93">
        <w:rPr>
          <w:rFonts w:ascii="Times New Roman" w:hAnsi="Times New Roman" w:cs="Times New Roman"/>
          <w:sz w:val="24"/>
          <w:szCs w:val="24"/>
        </w:rPr>
        <w:t xml:space="preserve">кандидат квалификационный экзамен не сдал. </w:t>
      </w:r>
    </w:p>
    <w:p w:rsidR="00AA5D71" w:rsidRPr="00920A93" w:rsidRDefault="00AA5D71" w:rsidP="00E813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0A93">
        <w:rPr>
          <w:rFonts w:ascii="Times New Roman" w:hAnsi="Times New Roman" w:cs="Times New Roman"/>
          <w:sz w:val="24"/>
          <w:szCs w:val="24"/>
        </w:rPr>
        <w:t xml:space="preserve">При равенстве голосов участвующих в заседании членов квалификационной комиссии голос председателя квалификационной комиссии является решающим. Заключение квалификационной комиссии объявляется кандидату немедленно после подведения итогов голосования. </w:t>
      </w:r>
    </w:p>
    <w:p w:rsidR="005D2AF3" w:rsidRPr="00920A93" w:rsidRDefault="00C06DE3" w:rsidP="00E813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0A93">
        <w:rPr>
          <w:rFonts w:ascii="Times New Roman" w:hAnsi="Times New Roman" w:cs="Times New Roman"/>
          <w:sz w:val="24"/>
          <w:szCs w:val="24"/>
        </w:rPr>
        <w:t>4.1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9</w:t>
      </w:r>
      <w:r w:rsidR="005D2AF3" w:rsidRPr="00920A93">
        <w:rPr>
          <w:rFonts w:ascii="Times New Roman" w:hAnsi="Times New Roman" w:cs="Times New Roman"/>
          <w:sz w:val="24"/>
          <w:szCs w:val="24"/>
        </w:rPr>
        <w:t>. В случае, если при голосовании у члена квалификационной комиссии существует особое мнение, отличное от решения, принятого большинством голосов присутствующих на заседании членов квалификационной комиссии, данное мнение представляется в письменной форме и приобщается к протоколу заседания.</w:t>
      </w:r>
    </w:p>
    <w:p w:rsidR="00AA5D71" w:rsidRPr="00920A93" w:rsidRDefault="00C06DE3" w:rsidP="00E81332">
      <w:pPr>
        <w:pStyle w:val="a8"/>
        <w:spacing w:before="0" w:beforeAutospacing="0" w:after="0" w:afterAutospacing="0"/>
        <w:ind w:firstLine="708"/>
        <w:jc w:val="both"/>
      </w:pPr>
      <w:r w:rsidRPr="00920A93">
        <w:t>4.20</w:t>
      </w:r>
      <w:r w:rsidR="00AA5D71" w:rsidRPr="00920A93">
        <w:t xml:space="preserve">. Квалификационная комиссия дает заключение о том, что квалификационный экзамен претендентом не сдан, в следующих случаях: </w:t>
      </w:r>
    </w:p>
    <w:p w:rsidR="00AA5D71" w:rsidRPr="00920A93" w:rsidRDefault="00C06DE3" w:rsidP="00E81332">
      <w:pPr>
        <w:pStyle w:val="a8"/>
        <w:spacing w:before="0" w:beforeAutospacing="0" w:after="0" w:afterAutospacing="0"/>
        <w:ind w:firstLine="708"/>
        <w:jc w:val="both"/>
      </w:pPr>
      <w:r w:rsidRPr="00920A93">
        <w:t>4.20</w:t>
      </w:r>
      <w:r w:rsidR="00AA5D71" w:rsidRPr="00920A93">
        <w:t xml:space="preserve">.1. если квалификационной комиссией принято решение об отказе в допуске к устному собеседованию в соответствии с правилами настоящего Регламента; </w:t>
      </w:r>
    </w:p>
    <w:p w:rsidR="00AA5D71" w:rsidRPr="00920A93" w:rsidRDefault="00C06DE3" w:rsidP="00E81332">
      <w:pPr>
        <w:pStyle w:val="a8"/>
        <w:spacing w:before="0" w:beforeAutospacing="0" w:after="0" w:afterAutospacing="0"/>
        <w:ind w:firstLine="708"/>
        <w:jc w:val="both"/>
      </w:pPr>
      <w:r w:rsidRPr="00920A93">
        <w:t>4.20</w:t>
      </w:r>
      <w:r w:rsidR="00AA5D71" w:rsidRPr="00920A93">
        <w:t xml:space="preserve">.2  если кандидат  по результатам устного собеседования хотя бы по одному из вопросов экзаменационного билета показал неудовлетворительные знания; </w:t>
      </w:r>
    </w:p>
    <w:p w:rsidR="00AA5D71" w:rsidRPr="00920A93" w:rsidRDefault="00C06DE3" w:rsidP="00E81332">
      <w:pPr>
        <w:pStyle w:val="a8"/>
        <w:spacing w:before="0" w:beforeAutospacing="0" w:after="0" w:afterAutospacing="0"/>
        <w:ind w:firstLine="708"/>
        <w:jc w:val="both"/>
      </w:pPr>
      <w:r w:rsidRPr="00920A93">
        <w:lastRenderedPageBreak/>
        <w:t>4.20</w:t>
      </w:r>
      <w:r w:rsidR="00AA5D71" w:rsidRPr="00920A93">
        <w:t xml:space="preserve">.3. при повторной неявке кандидата на квалификационный экзамен без уважительных причин; </w:t>
      </w:r>
    </w:p>
    <w:p w:rsidR="00AA5D71" w:rsidRPr="00920A93" w:rsidRDefault="00C06DE3" w:rsidP="00E81332">
      <w:pPr>
        <w:pStyle w:val="a8"/>
        <w:spacing w:before="0" w:beforeAutospacing="0" w:after="0" w:afterAutospacing="0"/>
        <w:ind w:firstLine="708"/>
        <w:jc w:val="both"/>
      </w:pPr>
      <w:r w:rsidRPr="00920A93">
        <w:t>4.20</w:t>
      </w:r>
      <w:r w:rsidR="00AA5D71" w:rsidRPr="00920A93">
        <w:t xml:space="preserve">.4. если кандидат  отказался от прохождения тестирования или устного собеседования, в том числе в случае отказа в ходе устного собеседования отвечать на </w:t>
      </w:r>
      <w:r w:rsidR="00A33A6C" w:rsidRPr="00920A93">
        <w:t>вопросы</w:t>
      </w:r>
      <w:r w:rsidR="00AA5D71" w:rsidRPr="00920A93">
        <w:t xml:space="preserve"> экзаменационного билета. </w:t>
      </w:r>
    </w:p>
    <w:p w:rsidR="00AA5D71" w:rsidRPr="00920A93" w:rsidRDefault="00AA5D71" w:rsidP="00E81332">
      <w:pPr>
        <w:pStyle w:val="a8"/>
        <w:spacing w:before="0" w:beforeAutospacing="0" w:after="0" w:afterAutospacing="0"/>
        <w:ind w:firstLine="708"/>
        <w:jc w:val="both"/>
      </w:pPr>
      <w:r w:rsidRPr="00920A93">
        <w:t>4</w:t>
      </w:r>
      <w:r w:rsidR="005D2AF3" w:rsidRPr="00920A93">
        <w:t>.2</w:t>
      </w:r>
      <w:r w:rsidR="00E63193" w:rsidRPr="00920A93">
        <w:t>1</w:t>
      </w:r>
      <w:r w:rsidRPr="00920A93">
        <w:t xml:space="preserve">. Кандидат, в отношении которого квалификационной комиссией дано заключение о том, что квалификационный экзамен не сдан, допускается к повторной процедуре сдачи квалификационного экзамена, установленной настоящим Положением, не ранее чем через год. Решение </w:t>
      </w:r>
      <w:r w:rsidR="00FC5CA6" w:rsidRPr="00920A93">
        <w:t xml:space="preserve">о </w:t>
      </w:r>
      <w:r w:rsidRPr="00920A93">
        <w:t xml:space="preserve">не сдаче квалификационного экзамена может быть обжаловано в Генеральный совет Ассоциации в срок, не позднее 30 дней, с момента направления кандидату соответствующего решения. </w:t>
      </w:r>
    </w:p>
    <w:p w:rsidR="00D13A0B" w:rsidRPr="00920A93" w:rsidRDefault="00D13A0B" w:rsidP="00E813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4.</w:t>
      </w:r>
      <w:r w:rsidR="005D2AF3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2</w:t>
      </w:r>
      <w:r w:rsidR="00E63193"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>2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. При успешном прохождении квалификационного экзамена Квалификационная комиссия Ассоциации направляет документы о прохождении квалификационного экзамена в </w:t>
      </w:r>
      <w:r w:rsidRPr="00920A93">
        <w:rPr>
          <w:rFonts w:ascii="Times New Roman" w:hAnsi="Times New Roman" w:cs="Times New Roman"/>
          <w:sz w:val="24"/>
          <w:szCs w:val="24"/>
        </w:rPr>
        <w:t>Генеральн</w:t>
      </w:r>
      <w:proofErr w:type="spellStart"/>
      <w:r w:rsidRPr="00920A93">
        <w:rPr>
          <w:rFonts w:ascii="Times New Roman" w:hAnsi="Times New Roman" w:cs="Times New Roman"/>
          <w:sz w:val="24"/>
          <w:szCs w:val="24"/>
          <w:lang w:val="ru-RU"/>
        </w:rPr>
        <w:t>ый</w:t>
      </w:r>
      <w:proofErr w:type="spellEnd"/>
      <w:r w:rsidRPr="00920A93">
        <w:rPr>
          <w:rFonts w:ascii="Times New Roman" w:hAnsi="Times New Roman" w:cs="Times New Roman"/>
          <w:sz w:val="24"/>
          <w:szCs w:val="24"/>
        </w:rPr>
        <w:t xml:space="preserve"> совет </w:t>
      </w:r>
      <w:r w:rsidR="001E6C31" w:rsidRPr="00920A93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Pr="00920A93">
        <w:rPr>
          <w:rFonts w:ascii="Times New Roman" w:hAnsi="Times New Roman" w:cs="Times New Roman"/>
          <w:sz w:val="24"/>
          <w:szCs w:val="24"/>
        </w:rPr>
        <w:t>ссоциации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, который не поздне 30 дней с момента поступления документов принимает решение о приеме кандидата в члены Ассоциации или об отказе в этом на основании положений п.1.7. Настоящего Регламента. </w:t>
      </w:r>
    </w:p>
    <w:p w:rsidR="005D2AF3" w:rsidRPr="00920A93" w:rsidRDefault="005D2AF3" w:rsidP="00E813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</w:pPr>
      <w:r w:rsidRPr="00920A93">
        <w:rPr>
          <w:rFonts w:ascii="Times New Roman" w:hAnsi="Times New Roman" w:cs="Times New Roman"/>
          <w:sz w:val="24"/>
          <w:szCs w:val="24"/>
          <w:lang w:val="ru-RU"/>
        </w:rPr>
        <w:t>4.2</w:t>
      </w:r>
      <w:r w:rsidR="00E63193" w:rsidRPr="00920A93">
        <w:rPr>
          <w:rFonts w:ascii="Times New Roman" w:hAnsi="Times New Roman" w:cs="Times New Roman"/>
          <w:sz w:val="24"/>
          <w:szCs w:val="24"/>
          <w:lang w:val="ru-RU"/>
        </w:rPr>
        <w:t>3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. Принимаемый в Ассоциацию по результатам сдачи квалификационного экзамена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 кандидат приносит перед </w:t>
      </w:r>
      <w:r w:rsidRPr="00920A93">
        <w:rPr>
          <w:rFonts w:ascii="Times New Roman" w:hAnsi="Times New Roman" w:cs="Times New Roman"/>
          <w:sz w:val="24"/>
          <w:szCs w:val="24"/>
        </w:rPr>
        <w:t>Генеральн</w:t>
      </w:r>
      <w:proofErr w:type="spellStart"/>
      <w:r w:rsidRPr="00920A93">
        <w:rPr>
          <w:rFonts w:ascii="Times New Roman" w:hAnsi="Times New Roman" w:cs="Times New Roman"/>
          <w:sz w:val="24"/>
          <w:szCs w:val="24"/>
          <w:lang w:val="ru-RU"/>
        </w:rPr>
        <w:t>ым</w:t>
      </w:r>
      <w:proofErr w:type="spellEnd"/>
      <w:r w:rsidRPr="00920A93">
        <w:rPr>
          <w:rFonts w:ascii="Times New Roman" w:hAnsi="Times New Roman" w:cs="Times New Roman"/>
          <w:sz w:val="24"/>
          <w:szCs w:val="24"/>
        </w:rPr>
        <w:t xml:space="preserve"> сове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том А</w:t>
      </w:r>
      <w:r w:rsidRPr="00920A93">
        <w:rPr>
          <w:rFonts w:ascii="Times New Roman" w:hAnsi="Times New Roman" w:cs="Times New Roman"/>
          <w:sz w:val="24"/>
          <w:szCs w:val="24"/>
        </w:rPr>
        <w:t>ссоциации</w:t>
      </w:r>
      <w:r w:rsidRPr="00920A93">
        <w:rPr>
          <w:rFonts w:ascii="Times New Roman" w:eastAsia="Times New Roman" w:hAnsi="Times New Roman" w:cs="Times New Roman"/>
          <w:kern w:val="0"/>
          <w:sz w:val="24"/>
          <w:szCs w:val="24"/>
          <w:lang w:val="ru-RU" w:eastAsia="ru-RU"/>
          <w14:ligatures w14:val="none"/>
        </w:rPr>
        <w:t xml:space="preserve"> присягу следующего содержания: «Торжественно клянусь честно и добросовестно исполнять обязанности адвоката, защищать права, свободы и интересы доверителей, руководствуясь Конституцией Российской Федерации, нормами права и правилами адвокатской профессии». Со дня принятия присяги претендент становится членом Ассоциации.</w:t>
      </w:r>
    </w:p>
    <w:p w:rsidR="00FC5CA6" w:rsidRPr="00920A93" w:rsidRDefault="00FC5CA6" w:rsidP="00FC5CA6">
      <w:pPr>
        <w:pStyle w:val="a3"/>
        <w:ind w:left="0" w:firstLine="708"/>
        <w:jc w:val="both"/>
      </w:pPr>
      <w:r w:rsidRPr="00920A93">
        <w:t xml:space="preserve">4.24. При наличии у кандидата подтвержденного документально стажа практической юридической деятельности сроком более десяти лет, он принимается в Ассоциацию по результатам собеседования без прохождения квалификационного экзамена. </w:t>
      </w:r>
    </w:p>
    <w:p w:rsidR="00AA5D71" w:rsidRPr="00920A93" w:rsidRDefault="00AA5D71" w:rsidP="00E81332">
      <w:pPr>
        <w:pStyle w:val="a3"/>
        <w:ind w:left="0"/>
        <w:jc w:val="center"/>
        <w:rPr>
          <w:b/>
        </w:rPr>
      </w:pPr>
    </w:p>
    <w:p w:rsidR="00AA5D71" w:rsidRPr="00920A93" w:rsidRDefault="00AA5D71" w:rsidP="00E81332">
      <w:pPr>
        <w:pStyle w:val="a3"/>
        <w:ind w:left="0"/>
        <w:jc w:val="center"/>
        <w:rPr>
          <w:b/>
        </w:rPr>
      </w:pPr>
      <w:r w:rsidRPr="00920A93">
        <w:rPr>
          <w:b/>
        </w:rPr>
        <w:t>5. Выход из Ассоциации и прекращение членства в связи со смертью члена Ассоциации</w:t>
      </w:r>
    </w:p>
    <w:p w:rsidR="00AA5D71" w:rsidRPr="00920A93" w:rsidRDefault="00AA5D71" w:rsidP="00E81332">
      <w:pPr>
        <w:pStyle w:val="11"/>
        <w:tabs>
          <w:tab w:val="clear" w:pos="360"/>
          <w:tab w:val="clear" w:pos="1134"/>
        </w:tabs>
        <w:spacing w:line="240" w:lineRule="auto"/>
        <w:rPr>
          <w:rFonts w:eastAsia="SimSun"/>
          <w:sz w:val="24"/>
          <w:szCs w:val="24"/>
          <w:shd w:val="clear" w:color="auto" w:fill="FFFFFF"/>
          <w:lang w:eastAsia="hi-IN" w:bidi="hi-IN"/>
        </w:rPr>
      </w:pPr>
    </w:p>
    <w:p w:rsidR="00D13A0B" w:rsidRPr="00920A93" w:rsidRDefault="00AA5D71" w:rsidP="00E81332">
      <w:pPr>
        <w:pStyle w:val="11"/>
        <w:tabs>
          <w:tab w:val="clear" w:pos="360"/>
          <w:tab w:val="clear" w:pos="1134"/>
        </w:tabs>
        <w:spacing w:line="240" w:lineRule="auto"/>
        <w:rPr>
          <w:rFonts w:eastAsia="SimSun"/>
          <w:sz w:val="24"/>
          <w:szCs w:val="24"/>
          <w:shd w:val="clear" w:color="auto" w:fill="FFFFFF"/>
          <w:lang w:eastAsia="hi-IN" w:bidi="hi-IN"/>
        </w:rPr>
      </w:pPr>
      <w:r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5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.</w:t>
      </w:r>
      <w:r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1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.Член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lang w:eastAsia="hi-IN" w:bidi="hi-IN"/>
        </w:rPr>
        <w:t>Ассоциации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 xml:space="preserve"> может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свободно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выйти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из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числа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её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членов,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подав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соответствующее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уведомление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в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lang w:eastAsia="hi-IN" w:bidi="hi-IN"/>
        </w:rPr>
        <w:t xml:space="preserve">исполнительный </w:t>
      </w:r>
      <w:r w:rsidRPr="00920A93">
        <w:rPr>
          <w:sz w:val="24"/>
          <w:szCs w:val="24"/>
        </w:rPr>
        <w:t>Генеральный совет Ассоциации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,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которое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должно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быть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рассмотрено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и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по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которому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должно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быть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принято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решение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в срок,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не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превышающей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30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дней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proofErr w:type="gramStart"/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с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даты</w:t>
      </w:r>
      <w:proofErr w:type="gramEnd"/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его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получения.</w:t>
      </w:r>
    </w:p>
    <w:p w:rsidR="00AA5D71" w:rsidRPr="00920A93" w:rsidRDefault="00AA5D71" w:rsidP="00E81332">
      <w:pPr>
        <w:pStyle w:val="11"/>
        <w:tabs>
          <w:tab w:val="clear" w:pos="360"/>
          <w:tab w:val="clear" w:pos="1134"/>
        </w:tabs>
        <w:spacing w:line="240" w:lineRule="auto"/>
        <w:rPr>
          <w:sz w:val="24"/>
          <w:szCs w:val="24"/>
        </w:rPr>
      </w:pPr>
      <w:r w:rsidRPr="00920A93">
        <w:rPr>
          <w:rFonts w:eastAsia="SimSun"/>
          <w:sz w:val="24"/>
          <w:szCs w:val="24"/>
          <w:lang w:eastAsia="hi-IN" w:bidi="hi-IN"/>
        </w:rPr>
        <w:t xml:space="preserve">5.2. </w:t>
      </w:r>
      <w:r w:rsidRPr="00920A93">
        <w:rPr>
          <w:sz w:val="24"/>
          <w:szCs w:val="24"/>
        </w:rPr>
        <w:t>Членство в ассоциации утрачивается по причине смерти члена Ассоциации. П</w:t>
      </w:r>
      <w:r w:rsidR="00A33A6C" w:rsidRPr="00920A93">
        <w:rPr>
          <w:sz w:val="24"/>
          <w:szCs w:val="24"/>
        </w:rPr>
        <w:t>о</w:t>
      </w:r>
      <w:r w:rsidRPr="00920A93">
        <w:rPr>
          <w:sz w:val="24"/>
          <w:szCs w:val="24"/>
        </w:rPr>
        <w:t xml:space="preserve"> поступлению информации о смерти члена Ассоциации Генеральный совет Ассоциации принимает решение о прекращении членства Ассоциации в связи со смертью.</w:t>
      </w:r>
    </w:p>
    <w:p w:rsidR="00AA5D71" w:rsidRPr="00920A93" w:rsidRDefault="00AA5D71" w:rsidP="00E81332">
      <w:pPr>
        <w:pStyle w:val="11"/>
        <w:tabs>
          <w:tab w:val="clear" w:pos="360"/>
          <w:tab w:val="clear" w:pos="1134"/>
        </w:tabs>
        <w:spacing w:line="240" w:lineRule="auto"/>
        <w:rPr>
          <w:sz w:val="24"/>
          <w:szCs w:val="24"/>
        </w:rPr>
      </w:pPr>
    </w:p>
    <w:p w:rsidR="00AA5D71" w:rsidRPr="00920A93" w:rsidRDefault="00AA5D71" w:rsidP="00E81332">
      <w:pPr>
        <w:pStyle w:val="11"/>
        <w:tabs>
          <w:tab w:val="clear" w:pos="360"/>
          <w:tab w:val="clear" w:pos="1134"/>
        </w:tabs>
        <w:spacing w:line="240" w:lineRule="auto"/>
        <w:ind w:firstLine="708"/>
        <w:jc w:val="center"/>
        <w:rPr>
          <w:rFonts w:eastAsia="SimSun"/>
          <w:b/>
          <w:sz w:val="24"/>
          <w:szCs w:val="24"/>
          <w:lang w:eastAsia="hi-IN" w:bidi="hi-IN"/>
        </w:rPr>
      </w:pPr>
      <w:r w:rsidRPr="00920A93">
        <w:rPr>
          <w:rFonts w:eastAsia="SimSun"/>
          <w:b/>
          <w:sz w:val="24"/>
          <w:szCs w:val="24"/>
          <w:lang w:eastAsia="hi-IN" w:bidi="hi-IN"/>
        </w:rPr>
        <w:t>6. Исключение из Ассоциации</w:t>
      </w:r>
    </w:p>
    <w:p w:rsidR="00AA5D71" w:rsidRPr="00920A93" w:rsidRDefault="00AA5D71" w:rsidP="00E81332">
      <w:pPr>
        <w:pStyle w:val="11"/>
        <w:tabs>
          <w:tab w:val="clear" w:pos="360"/>
          <w:tab w:val="clear" w:pos="1134"/>
        </w:tabs>
        <w:spacing w:line="240" w:lineRule="auto"/>
        <w:rPr>
          <w:rFonts w:eastAsia="SimSun"/>
          <w:sz w:val="24"/>
          <w:szCs w:val="24"/>
          <w:lang w:eastAsia="hi-IN" w:bidi="hi-IN"/>
        </w:rPr>
      </w:pPr>
    </w:p>
    <w:p w:rsidR="001E6C31" w:rsidRPr="00920A93" w:rsidRDefault="00AA5D71" w:rsidP="00E81332">
      <w:pPr>
        <w:pStyle w:val="11"/>
        <w:tabs>
          <w:tab w:val="clear" w:pos="360"/>
          <w:tab w:val="clear" w:pos="1134"/>
        </w:tabs>
        <w:spacing w:line="240" w:lineRule="auto"/>
        <w:rPr>
          <w:sz w:val="24"/>
          <w:szCs w:val="24"/>
        </w:rPr>
      </w:pPr>
      <w:r w:rsidRPr="00920A93">
        <w:rPr>
          <w:rFonts w:eastAsia="SimSun"/>
          <w:sz w:val="24"/>
          <w:szCs w:val="24"/>
          <w:lang w:eastAsia="hi-IN" w:bidi="hi-IN"/>
        </w:rPr>
        <w:t>6.1</w:t>
      </w:r>
      <w:r w:rsidR="00D13A0B" w:rsidRPr="00920A93">
        <w:rPr>
          <w:rFonts w:eastAsia="SimSun"/>
          <w:sz w:val="24"/>
          <w:szCs w:val="24"/>
          <w:lang w:eastAsia="hi-IN" w:bidi="hi-IN"/>
        </w:rPr>
        <w:t xml:space="preserve">. </w:t>
      </w:r>
      <w:r w:rsidR="005D2AF3" w:rsidRPr="00920A93">
        <w:rPr>
          <w:rFonts w:eastAsia="SimSun"/>
          <w:sz w:val="24"/>
          <w:szCs w:val="24"/>
          <w:lang w:eastAsia="hi-IN" w:bidi="hi-IN"/>
        </w:rPr>
        <w:t>В соответствии со статьей 8 Устава Ассоциации членство в Ассоциации утрачивается в случае исключения члена Ассоциации</w:t>
      </w:r>
      <w:r w:rsidR="001E6C31" w:rsidRPr="00920A93">
        <w:rPr>
          <w:rFonts w:eastAsia="SimSun"/>
          <w:sz w:val="24"/>
          <w:szCs w:val="24"/>
          <w:lang w:eastAsia="hi-IN" w:bidi="hi-IN"/>
        </w:rPr>
        <w:t xml:space="preserve"> </w:t>
      </w:r>
      <w:r w:rsidR="001E6C31" w:rsidRPr="00920A93">
        <w:rPr>
          <w:sz w:val="24"/>
          <w:szCs w:val="24"/>
        </w:rPr>
        <w:t xml:space="preserve">по серьезным основаниям, </w:t>
      </w:r>
      <w:r w:rsidR="005D2AF3" w:rsidRPr="00920A93">
        <w:rPr>
          <w:sz w:val="24"/>
          <w:szCs w:val="24"/>
        </w:rPr>
        <w:t>вынесенного</w:t>
      </w:r>
      <w:r w:rsidR="001E6C31" w:rsidRPr="00920A93">
        <w:rPr>
          <w:sz w:val="24"/>
          <w:szCs w:val="24"/>
        </w:rPr>
        <w:t xml:space="preserve"> решением Генерального совета,</w:t>
      </w:r>
      <w:r w:rsidR="005D2AF3" w:rsidRPr="00920A93">
        <w:rPr>
          <w:sz w:val="24"/>
          <w:szCs w:val="24"/>
        </w:rPr>
        <w:t xml:space="preserve"> или, в случае обжалования такого решения, решением Генеральной </w:t>
      </w:r>
      <w:r w:rsidR="00190F90" w:rsidRPr="00920A93">
        <w:rPr>
          <w:sz w:val="24"/>
          <w:szCs w:val="24"/>
        </w:rPr>
        <w:t>а</w:t>
      </w:r>
      <w:r w:rsidR="001E6C31" w:rsidRPr="00920A93">
        <w:rPr>
          <w:sz w:val="24"/>
          <w:szCs w:val="24"/>
        </w:rPr>
        <w:t>ссамблеи Ассоциации.</w:t>
      </w:r>
    </w:p>
    <w:p w:rsidR="00D13A0B" w:rsidRPr="00920A93" w:rsidRDefault="005D2AF3" w:rsidP="00E81332">
      <w:pPr>
        <w:pStyle w:val="11"/>
        <w:tabs>
          <w:tab w:val="clear" w:pos="360"/>
          <w:tab w:val="clear" w:pos="1134"/>
        </w:tabs>
        <w:spacing w:line="240" w:lineRule="auto"/>
        <w:rPr>
          <w:rFonts w:eastAsia="SimSun"/>
          <w:sz w:val="24"/>
          <w:szCs w:val="24"/>
          <w:lang w:eastAsia="hi-IN" w:bidi="hi-IN"/>
        </w:rPr>
      </w:pPr>
      <w:r w:rsidRPr="00920A93">
        <w:rPr>
          <w:rFonts w:eastAsia="SimSun"/>
          <w:sz w:val="24"/>
          <w:szCs w:val="24"/>
          <w:lang w:eastAsia="hi-IN" w:bidi="hi-IN"/>
        </w:rPr>
        <w:t xml:space="preserve">6.2. </w:t>
      </w:r>
      <w:r w:rsidR="00D13A0B" w:rsidRPr="00920A93">
        <w:rPr>
          <w:rFonts w:eastAsia="SimSun"/>
          <w:sz w:val="24"/>
          <w:szCs w:val="24"/>
          <w:lang w:eastAsia="hi-IN" w:bidi="hi-IN"/>
        </w:rPr>
        <w:t>Член</w:t>
      </w:r>
      <w:r w:rsidR="00D13A0B" w:rsidRPr="00920A93">
        <w:rPr>
          <w:sz w:val="24"/>
          <w:szCs w:val="24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lang w:eastAsia="hi-IN" w:bidi="hi-IN"/>
        </w:rPr>
        <w:t>Ассоциации</w:t>
      </w:r>
      <w:r w:rsidR="00D13A0B" w:rsidRPr="00920A93">
        <w:rPr>
          <w:sz w:val="24"/>
          <w:szCs w:val="24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lang w:eastAsia="hi-IN" w:bidi="hi-IN"/>
        </w:rPr>
        <w:t>может</w:t>
      </w:r>
      <w:r w:rsidR="00D13A0B" w:rsidRPr="00920A93">
        <w:rPr>
          <w:sz w:val="24"/>
          <w:szCs w:val="24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lang w:eastAsia="hi-IN" w:bidi="hi-IN"/>
        </w:rPr>
        <w:t>быть</w:t>
      </w:r>
      <w:r w:rsidR="00D13A0B" w:rsidRPr="00920A93">
        <w:rPr>
          <w:sz w:val="24"/>
          <w:szCs w:val="24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lang w:eastAsia="hi-IN" w:bidi="hi-IN"/>
        </w:rPr>
        <w:t>исключен</w:t>
      </w:r>
      <w:r w:rsidR="00D13A0B" w:rsidRPr="00920A93">
        <w:rPr>
          <w:sz w:val="24"/>
          <w:szCs w:val="24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lang w:eastAsia="hi-IN" w:bidi="hi-IN"/>
        </w:rPr>
        <w:t>из</w:t>
      </w:r>
      <w:r w:rsidR="00D13A0B" w:rsidRPr="00920A93">
        <w:rPr>
          <w:sz w:val="24"/>
          <w:szCs w:val="24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lang w:eastAsia="hi-IN" w:bidi="hi-IN"/>
        </w:rPr>
        <w:t xml:space="preserve">Ассоциации по решению </w:t>
      </w:r>
      <w:r w:rsidR="00AA5D71" w:rsidRPr="00920A93">
        <w:rPr>
          <w:sz w:val="24"/>
          <w:szCs w:val="24"/>
        </w:rPr>
        <w:t>Генеральн</w:t>
      </w:r>
      <w:r w:rsidRPr="00920A93">
        <w:rPr>
          <w:sz w:val="24"/>
          <w:szCs w:val="24"/>
        </w:rPr>
        <w:t>ого</w:t>
      </w:r>
      <w:r w:rsidR="00AA5D71" w:rsidRPr="00920A93">
        <w:rPr>
          <w:sz w:val="24"/>
          <w:szCs w:val="24"/>
        </w:rPr>
        <w:t xml:space="preserve"> совета Ассоциации</w:t>
      </w:r>
      <w:r w:rsidR="00AA5D71" w:rsidRPr="00920A93">
        <w:rPr>
          <w:rFonts w:eastAsia="SimSun"/>
          <w:sz w:val="24"/>
          <w:szCs w:val="24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lang w:eastAsia="hi-IN" w:bidi="hi-IN"/>
        </w:rPr>
        <w:t xml:space="preserve">на основании заключения </w:t>
      </w:r>
      <w:r w:rsidR="008F4722" w:rsidRPr="00920A93">
        <w:rPr>
          <w:sz w:val="24"/>
          <w:szCs w:val="24"/>
          <w:lang w:eastAsia="hi-IN" w:bidi="hi-IN"/>
        </w:rPr>
        <w:t>Квалификационной</w:t>
      </w:r>
      <w:r w:rsidR="00D13A0B" w:rsidRPr="00920A93">
        <w:rPr>
          <w:sz w:val="24"/>
          <w:szCs w:val="24"/>
          <w:lang w:eastAsia="hi-IN" w:bidi="hi-IN"/>
        </w:rPr>
        <w:t xml:space="preserve"> комиссии </w:t>
      </w:r>
      <w:r w:rsidR="00D13A0B" w:rsidRPr="00920A93">
        <w:rPr>
          <w:rFonts w:eastAsia="SimSun"/>
          <w:sz w:val="24"/>
          <w:szCs w:val="24"/>
          <w:lang w:eastAsia="hi-IN" w:bidi="hi-IN"/>
        </w:rPr>
        <w:t xml:space="preserve">Ассоциации о привлечении его к дисциплинарной ответственности принятого в порядке, </w:t>
      </w:r>
      <w:r w:rsidR="00D13A0B" w:rsidRPr="00920A93">
        <w:rPr>
          <w:sz w:val="24"/>
          <w:szCs w:val="24"/>
          <w:lang w:eastAsia="hi-IN" w:bidi="hi-IN"/>
        </w:rPr>
        <w:t xml:space="preserve">установленном регламентом работы </w:t>
      </w:r>
      <w:r w:rsidR="008F4722" w:rsidRPr="00920A93">
        <w:rPr>
          <w:sz w:val="24"/>
          <w:szCs w:val="24"/>
          <w:lang w:eastAsia="hi-IN" w:bidi="hi-IN"/>
        </w:rPr>
        <w:t>Квалификационной</w:t>
      </w:r>
      <w:r w:rsidR="00D13A0B" w:rsidRPr="00920A93">
        <w:rPr>
          <w:sz w:val="24"/>
          <w:szCs w:val="24"/>
          <w:lang w:eastAsia="hi-IN" w:bidi="hi-IN"/>
        </w:rPr>
        <w:t xml:space="preserve"> комиссии, содержащего вывод о том, что действия (бездействие) члена Ассоциации </w:t>
      </w:r>
      <w:r w:rsidR="00D13A0B" w:rsidRPr="00920A93">
        <w:rPr>
          <w:rFonts w:eastAsia="SimSun"/>
          <w:sz w:val="24"/>
          <w:szCs w:val="24"/>
          <w:lang w:eastAsia="hi-IN" w:bidi="hi-IN"/>
        </w:rPr>
        <w:t>не</w:t>
      </w:r>
      <w:r w:rsidR="00D13A0B" w:rsidRPr="00920A93">
        <w:rPr>
          <w:sz w:val="24"/>
          <w:szCs w:val="24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lang w:eastAsia="hi-IN" w:bidi="hi-IN"/>
        </w:rPr>
        <w:t>соответствует</w:t>
      </w:r>
      <w:r w:rsidR="00D13A0B" w:rsidRPr="00920A93">
        <w:rPr>
          <w:sz w:val="24"/>
          <w:szCs w:val="24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lang w:eastAsia="hi-IN" w:bidi="hi-IN"/>
        </w:rPr>
        <w:t>целям и</w:t>
      </w:r>
      <w:r w:rsidR="00D13A0B" w:rsidRPr="00920A93">
        <w:rPr>
          <w:sz w:val="24"/>
          <w:szCs w:val="24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lang w:eastAsia="hi-IN" w:bidi="hi-IN"/>
        </w:rPr>
        <w:t>принципам</w:t>
      </w:r>
      <w:r w:rsidR="00D13A0B" w:rsidRPr="00920A93">
        <w:rPr>
          <w:sz w:val="24"/>
          <w:szCs w:val="24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lang w:eastAsia="hi-IN" w:bidi="hi-IN"/>
        </w:rPr>
        <w:t>деятельности</w:t>
      </w:r>
      <w:r w:rsidR="00D13A0B" w:rsidRPr="00920A93">
        <w:rPr>
          <w:sz w:val="24"/>
          <w:szCs w:val="24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lang w:eastAsia="hi-IN" w:bidi="hi-IN"/>
        </w:rPr>
        <w:t xml:space="preserve">Ассоциации или о том, что им </w:t>
      </w:r>
      <w:r w:rsidRPr="00920A93">
        <w:rPr>
          <w:rFonts w:eastAsia="SimSun"/>
          <w:sz w:val="24"/>
          <w:szCs w:val="24"/>
          <w:lang w:eastAsia="hi-IN" w:bidi="hi-IN"/>
        </w:rPr>
        <w:t xml:space="preserve">грубо </w:t>
      </w:r>
      <w:r w:rsidR="00D13A0B" w:rsidRPr="00920A93">
        <w:rPr>
          <w:rFonts w:eastAsia="SimSun"/>
          <w:sz w:val="24"/>
          <w:szCs w:val="24"/>
          <w:lang w:eastAsia="hi-IN" w:bidi="hi-IN"/>
        </w:rPr>
        <w:t>нарушены установленные Ассоциацией правила адвокатской профессии</w:t>
      </w:r>
      <w:r w:rsidR="00FC5CA6" w:rsidRPr="00920A93">
        <w:rPr>
          <w:rFonts w:eastAsia="SimSun"/>
          <w:sz w:val="24"/>
          <w:szCs w:val="24"/>
          <w:lang w:eastAsia="hi-IN" w:bidi="hi-IN"/>
        </w:rPr>
        <w:t>, либо если им совершены действия указанные в п.1</w:t>
      </w:r>
      <w:r w:rsidR="006F655E" w:rsidRPr="00920A93">
        <w:rPr>
          <w:rFonts w:eastAsia="SimSun"/>
          <w:sz w:val="24"/>
          <w:szCs w:val="24"/>
          <w:lang w:eastAsia="hi-IN" w:bidi="hi-IN"/>
        </w:rPr>
        <w:t xml:space="preserve">.7 </w:t>
      </w:r>
      <w:r w:rsidR="006F655E" w:rsidRPr="00920A93">
        <w:rPr>
          <w:sz w:val="24"/>
          <w:szCs w:val="24"/>
        </w:rPr>
        <w:t>Настоящего Регламента</w:t>
      </w:r>
      <w:r w:rsidR="00D13A0B" w:rsidRPr="00920A93">
        <w:rPr>
          <w:rFonts w:eastAsia="SimSun"/>
          <w:sz w:val="24"/>
          <w:szCs w:val="24"/>
          <w:lang w:eastAsia="hi-IN" w:bidi="hi-IN"/>
        </w:rPr>
        <w:t>.</w:t>
      </w:r>
    </w:p>
    <w:p w:rsidR="005D2AF3" w:rsidRPr="00920A93" w:rsidRDefault="005D2AF3" w:rsidP="00E81332">
      <w:pPr>
        <w:pStyle w:val="11"/>
        <w:tabs>
          <w:tab w:val="clear" w:pos="360"/>
          <w:tab w:val="clear" w:pos="1134"/>
        </w:tabs>
        <w:spacing w:line="240" w:lineRule="auto"/>
        <w:rPr>
          <w:sz w:val="24"/>
          <w:szCs w:val="24"/>
        </w:rPr>
      </w:pPr>
      <w:r w:rsidRPr="00920A93">
        <w:rPr>
          <w:rFonts w:eastAsia="SimSun"/>
          <w:sz w:val="24"/>
          <w:szCs w:val="24"/>
          <w:lang w:eastAsia="hi-IN" w:bidi="hi-IN"/>
        </w:rPr>
        <w:t>6.3. Член</w:t>
      </w:r>
      <w:r w:rsidRPr="00920A93">
        <w:rPr>
          <w:sz w:val="24"/>
          <w:szCs w:val="24"/>
          <w:lang w:eastAsia="hi-IN" w:bidi="hi-IN"/>
        </w:rPr>
        <w:t xml:space="preserve"> </w:t>
      </w:r>
      <w:r w:rsidRPr="00920A93">
        <w:rPr>
          <w:rFonts w:eastAsia="SimSun"/>
          <w:sz w:val="24"/>
          <w:szCs w:val="24"/>
          <w:lang w:eastAsia="hi-IN" w:bidi="hi-IN"/>
        </w:rPr>
        <w:t>Ассоциации</w:t>
      </w:r>
      <w:r w:rsidRPr="00920A93">
        <w:rPr>
          <w:sz w:val="24"/>
          <w:szCs w:val="24"/>
          <w:lang w:eastAsia="hi-IN" w:bidi="hi-IN"/>
        </w:rPr>
        <w:t xml:space="preserve"> </w:t>
      </w:r>
      <w:r w:rsidRPr="00920A93">
        <w:rPr>
          <w:rFonts w:eastAsia="SimSun"/>
          <w:sz w:val="24"/>
          <w:szCs w:val="24"/>
          <w:lang w:eastAsia="hi-IN" w:bidi="hi-IN"/>
        </w:rPr>
        <w:t>может</w:t>
      </w:r>
      <w:r w:rsidRPr="00920A93">
        <w:rPr>
          <w:sz w:val="24"/>
          <w:szCs w:val="24"/>
          <w:lang w:eastAsia="hi-IN" w:bidi="hi-IN"/>
        </w:rPr>
        <w:t xml:space="preserve"> </w:t>
      </w:r>
      <w:r w:rsidRPr="00920A93">
        <w:rPr>
          <w:rFonts w:eastAsia="SimSun"/>
          <w:sz w:val="24"/>
          <w:szCs w:val="24"/>
          <w:lang w:eastAsia="hi-IN" w:bidi="hi-IN"/>
        </w:rPr>
        <w:t>быть</w:t>
      </w:r>
      <w:r w:rsidRPr="00920A93">
        <w:rPr>
          <w:sz w:val="24"/>
          <w:szCs w:val="24"/>
          <w:lang w:eastAsia="hi-IN" w:bidi="hi-IN"/>
        </w:rPr>
        <w:t xml:space="preserve"> </w:t>
      </w:r>
      <w:r w:rsidRPr="00920A93">
        <w:rPr>
          <w:rFonts w:eastAsia="SimSun"/>
          <w:sz w:val="24"/>
          <w:szCs w:val="24"/>
          <w:lang w:eastAsia="hi-IN" w:bidi="hi-IN"/>
        </w:rPr>
        <w:t>исключен</w:t>
      </w:r>
      <w:r w:rsidRPr="00920A93">
        <w:rPr>
          <w:sz w:val="24"/>
          <w:szCs w:val="24"/>
          <w:lang w:eastAsia="hi-IN" w:bidi="hi-IN"/>
        </w:rPr>
        <w:t xml:space="preserve"> </w:t>
      </w:r>
      <w:r w:rsidRPr="00920A93">
        <w:rPr>
          <w:rFonts w:eastAsia="SimSun"/>
          <w:sz w:val="24"/>
          <w:szCs w:val="24"/>
          <w:lang w:eastAsia="hi-IN" w:bidi="hi-IN"/>
        </w:rPr>
        <w:t>из</w:t>
      </w:r>
      <w:r w:rsidRPr="00920A93">
        <w:rPr>
          <w:sz w:val="24"/>
          <w:szCs w:val="24"/>
          <w:lang w:eastAsia="hi-IN" w:bidi="hi-IN"/>
        </w:rPr>
        <w:t xml:space="preserve"> </w:t>
      </w:r>
      <w:r w:rsidRPr="00920A93">
        <w:rPr>
          <w:rFonts w:eastAsia="SimSun"/>
          <w:sz w:val="24"/>
          <w:szCs w:val="24"/>
          <w:lang w:eastAsia="hi-IN" w:bidi="hi-IN"/>
        </w:rPr>
        <w:t xml:space="preserve">Ассоциации по решению </w:t>
      </w:r>
      <w:r w:rsidRPr="00920A93">
        <w:rPr>
          <w:sz w:val="24"/>
          <w:szCs w:val="24"/>
        </w:rPr>
        <w:t>Генерального совета Ассоциации</w:t>
      </w:r>
      <w:r w:rsidRPr="00920A93">
        <w:rPr>
          <w:rFonts w:eastAsia="SimSun"/>
          <w:sz w:val="24"/>
          <w:szCs w:val="24"/>
          <w:lang w:eastAsia="hi-IN" w:bidi="hi-IN"/>
        </w:rPr>
        <w:t xml:space="preserve"> на основании заключения </w:t>
      </w:r>
      <w:r w:rsidR="008F4722" w:rsidRPr="00920A93">
        <w:rPr>
          <w:sz w:val="24"/>
          <w:szCs w:val="24"/>
          <w:lang w:eastAsia="hi-IN" w:bidi="hi-IN"/>
        </w:rPr>
        <w:t>Квалификационной</w:t>
      </w:r>
      <w:r w:rsidRPr="00920A93">
        <w:rPr>
          <w:sz w:val="24"/>
          <w:szCs w:val="24"/>
          <w:lang w:eastAsia="hi-IN" w:bidi="hi-IN"/>
        </w:rPr>
        <w:t xml:space="preserve"> комиссии </w:t>
      </w:r>
      <w:r w:rsidRPr="00920A93">
        <w:rPr>
          <w:rFonts w:eastAsia="SimSun"/>
          <w:sz w:val="24"/>
          <w:szCs w:val="24"/>
          <w:lang w:eastAsia="hi-IN" w:bidi="hi-IN"/>
        </w:rPr>
        <w:t>Ассоциации о том, что</w:t>
      </w:r>
      <w:r w:rsidR="001E6C31" w:rsidRPr="00920A93">
        <w:rPr>
          <w:rFonts w:eastAsia="SimSun"/>
          <w:sz w:val="24"/>
          <w:szCs w:val="24"/>
          <w:lang w:eastAsia="hi-IN" w:bidi="hi-IN"/>
        </w:rPr>
        <w:t xml:space="preserve"> он, </w:t>
      </w:r>
      <w:r w:rsidRPr="00920A93">
        <w:rPr>
          <w:rFonts w:eastAsia="SimSun"/>
          <w:sz w:val="24"/>
          <w:szCs w:val="24"/>
          <w:lang w:eastAsia="hi-IN" w:bidi="hi-IN"/>
        </w:rPr>
        <w:t>до</w:t>
      </w:r>
      <w:r w:rsidR="001E6C31" w:rsidRPr="00920A93">
        <w:rPr>
          <w:rFonts w:eastAsia="SimSun"/>
          <w:sz w:val="24"/>
          <w:szCs w:val="24"/>
          <w:lang w:eastAsia="hi-IN" w:bidi="hi-IN"/>
        </w:rPr>
        <w:t xml:space="preserve"> вступления в члены Ассоциации</w:t>
      </w:r>
      <w:r w:rsidR="006F655E" w:rsidRPr="00920A93">
        <w:rPr>
          <w:rFonts w:eastAsia="SimSun"/>
          <w:sz w:val="24"/>
          <w:szCs w:val="24"/>
          <w:lang w:eastAsia="hi-IN" w:bidi="hi-IN"/>
        </w:rPr>
        <w:t xml:space="preserve"> совершены действия указанные в п.1.7 </w:t>
      </w:r>
      <w:r w:rsidR="006F655E" w:rsidRPr="00920A93">
        <w:rPr>
          <w:sz w:val="24"/>
          <w:szCs w:val="24"/>
        </w:rPr>
        <w:t>Настоящего Регламента</w:t>
      </w:r>
      <w:r w:rsidR="006F655E" w:rsidRPr="00920A93">
        <w:rPr>
          <w:rFonts w:eastAsia="SimSun"/>
          <w:sz w:val="24"/>
          <w:szCs w:val="24"/>
          <w:lang w:eastAsia="hi-IN" w:bidi="hi-IN"/>
        </w:rPr>
        <w:t xml:space="preserve"> и </w:t>
      </w:r>
      <w:r w:rsidR="001E6C31" w:rsidRPr="00920A93">
        <w:rPr>
          <w:sz w:val="24"/>
          <w:szCs w:val="24"/>
        </w:rPr>
        <w:t xml:space="preserve"> скрыл данный факт при вступлении в Ассоциацию</w:t>
      </w:r>
      <w:r w:rsidRPr="00920A93">
        <w:rPr>
          <w:sz w:val="24"/>
          <w:szCs w:val="24"/>
        </w:rPr>
        <w:t>.</w:t>
      </w:r>
      <w:r w:rsidRPr="00920A93">
        <w:rPr>
          <w:rFonts w:eastAsia="SimSun"/>
          <w:sz w:val="24"/>
          <w:szCs w:val="24"/>
          <w:lang w:eastAsia="hi-IN" w:bidi="hi-IN"/>
        </w:rPr>
        <w:t xml:space="preserve"> </w:t>
      </w:r>
    </w:p>
    <w:p w:rsidR="00AA5D71" w:rsidRPr="00920A93" w:rsidRDefault="00AA5D71" w:rsidP="00E81332">
      <w:pPr>
        <w:pStyle w:val="11"/>
        <w:tabs>
          <w:tab w:val="clear" w:pos="360"/>
          <w:tab w:val="clear" w:pos="1134"/>
        </w:tabs>
        <w:spacing w:line="240" w:lineRule="auto"/>
        <w:rPr>
          <w:sz w:val="24"/>
          <w:szCs w:val="24"/>
        </w:rPr>
      </w:pPr>
      <w:r w:rsidRPr="00920A93">
        <w:rPr>
          <w:sz w:val="24"/>
          <w:szCs w:val="24"/>
        </w:rPr>
        <w:lastRenderedPageBreak/>
        <w:t>6.</w:t>
      </w:r>
      <w:r w:rsidR="005D2AF3" w:rsidRPr="00920A93">
        <w:rPr>
          <w:sz w:val="24"/>
          <w:szCs w:val="24"/>
        </w:rPr>
        <w:t>4</w:t>
      </w:r>
      <w:r w:rsidRPr="00920A93">
        <w:rPr>
          <w:sz w:val="24"/>
          <w:szCs w:val="24"/>
        </w:rPr>
        <w:t xml:space="preserve">. </w:t>
      </w:r>
      <w:r w:rsidR="00D13A0B" w:rsidRPr="00920A93">
        <w:rPr>
          <w:sz w:val="24"/>
          <w:szCs w:val="24"/>
        </w:rPr>
        <w:t xml:space="preserve">Дисциплинарное производство </w:t>
      </w:r>
      <w:r w:rsidR="006F655E" w:rsidRPr="00920A93">
        <w:rPr>
          <w:sz w:val="24"/>
          <w:szCs w:val="24"/>
        </w:rPr>
        <w:t xml:space="preserve">в отношении члена Ассоциации </w:t>
      </w:r>
      <w:r w:rsidR="00D13A0B" w:rsidRPr="00920A93">
        <w:rPr>
          <w:sz w:val="24"/>
          <w:szCs w:val="24"/>
        </w:rPr>
        <w:t>рассматривается</w:t>
      </w:r>
      <w:r w:rsidRPr="00920A93">
        <w:rPr>
          <w:sz w:val="24"/>
          <w:szCs w:val="24"/>
        </w:rPr>
        <w:t xml:space="preserve"> </w:t>
      </w:r>
      <w:r w:rsidR="00D13A0B" w:rsidRPr="00920A93">
        <w:rPr>
          <w:sz w:val="24"/>
          <w:szCs w:val="24"/>
        </w:rPr>
        <w:t xml:space="preserve">с обязательным обеспечением </w:t>
      </w:r>
      <w:r w:rsidR="006F655E" w:rsidRPr="00920A93">
        <w:rPr>
          <w:sz w:val="24"/>
          <w:szCs w:val="24"/>
        </w:rPr>
        <w:t>ему</w:t>
      </w:r>
      <w:r w:rsidR="00D13A0B" w:rsidRPr="00920A93">
        <w:rPr>
          <w:sz w:val="24"/>
          <w:szCs w:val="24"/>
        </w:rPr>
        <w:t xml:space="preserve"> права на объективное, своевременное, беспристрастное и справедливое рассмотрение дела, права заявлять отводы, ходатайства, представлять доказательства, права знакомиться с материалами дисциплинарного производства, права обжаловать решение. </w:t>
      </w:r>
    </w:p>
    <w:p w:rsidR="00D13A0B" w:rsidRPr="00920A93" w:rsidRDefault="005D2AF3" w:rsidP="00E81332">
      <w:pPr>
        <w:pStyle w:val="11"/>
        <w:tabs>
          <w:tab w:val="clear" w:pos="360"/>
          <w:tab w:val="clear" w:pos="1134"/>
        </w:tabs>
        <w:spacing w:line="240" w:lineRule="auto"/>
        <w:rPr>
          <w:rFonts w:eastAsia="SimSun"/>
          <w:sz w:val="24"/>
          <w:szCs w:val="24"/>
          <w:lang w:eastAsia="hi-IN" w:bidi="hi-IN"/>
        </w:rPr>
      </w:pPr>
      <w:r w:rsidRPr="00920A93">
        <w:rPr>
          <w:sz w:val="24"/>
          <w:szCs w:val="24"/>
        </w:rPr>
        <w:t>6.5</w:t>
      </w:r>
      <w:r w:rsidR="00AA5D71" w:rsidRPr="00920A93">
        <w:rPr>
          <w:sz w:val="24"/>
          <w:szCs w:val="24"/>
        </w:rPr>
        <w:t xml:space="preserve">. </w:t>
      </w:r>
      <w:r w:rsidR="00D13A0B" w:rsidRPr="00920A93">
        <w:rPr>
          <w:sz w:val="24"/>
          <w:szCs w:val="24"/>
        </w:rPr>
        <w:t>Член Ассоциации, в отношении которого ведется дисциплинарное производство, вправе привлечь к рассмотрению жалобы адвоката (адвокатов) по своему выбору.</w:t>
      </w:r>
    </w:p>
    <w:p w:rsidR="00D13A0B" w:rsidRPr="00920A93" w:rsidRDefault="005D2AF3" w:rsidP="00E81332">
      <w:pPr>
        <w:pStyle w:val="11"/>
        <w:tabs>
          <w:tab w:val="clear" w:pos="360"/>
          <w:tab w:val="clear" w:pos="1134"/>
        </w:tabs>
        <w:spacing w:line="240" w:lineRule="auto"/>
        <w:rPr>
          <w:rFonts w:eastAsia="SimSun"/>
          <w:sz w:val="24"/>
          <w:szCs w:val="24"/>
          <w:shd w:val="clear" w:color="auto" w:fill="FFFFFF"/>
          <w:lang w:eastAsia="hi-IN" w:bidi="hi-IN"/>
        </w:rPr>
      </w:pPr>
      <w:r w:rsidRPr="00920A93">
        <w:rPr>
          <w:rFonts w:eastAsia="SimSun"/>
          <w:sz w:val="24"/>
          <w:szCs w:val="24"/>
          <w:lang w:eastAsia="hi-IN" w:bidi="hi-IN"/>
        </w:rPr>
        <w:t>6.6</w:t>
      </w:r>
      <w:r w:rsidR="00AA5D71" w:rsidRPr="00920A93">
        <w:rPr>
          <w:rFonts w:eastAsia="SimSun"/>
          <w:sz w:val="24"/>
          <w:szCs w:val="24"/>
          <w:lang w:eastAsia="hi-IN" w:bidi="hi-IN"/>
        </w:rPr>
        <w:t xml:space="preserve">. </w:t>
      </w:r>
      <w:r w:rsidR="00D13A0B" w:rsidRPr="00920A93">
        <w:rPr>
          <w:rFonts w:eastAsia="SimSun"/>
          <w:sz w:val="24"/>
          <w:szCs w:val="24"/>
          <w:lang w:eastAsia="hi-IN" w:bidi="hi-IN"/>
        </w:rPr>
        <w:t>Решение</w:t>
      </w:r>
      <w:r w:rsidR="00D13A0B" w:rsidRPr="00920A93">
        <w:rPr>
          <w:sz w:val="24"/>
          <w:szCs w:val="24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lang w:eastAsia="hi-IN" w:bidi="hi-IN"/>
        </w:rPr>
        <w:t>об</w:t>
      </w:r>
      <w:r w:rsidR="00D13A0B" w:rsidRPr="00920A93">
        <w:rPr>
          <w:sz w:val="24"/>
          <w:szCs w:val="24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lang w:eastAsia="hi-IN" w:bidi="hi-IN"/>
        </w:rPr>
        <w:t>исключении</w:t>
      </w:r>
      <w:r w:rsidR="00D13A0B" w:rsidRPr="00920A93">
        <w:rPr>
          <w:sz w:val="24"/>
          <w:szCs w:val="24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lang w:eastAsia="hi-IN" w:bidi="hi-IN"/>
        </w:rPr>
        <w:t>из</w:t>
      </w:r>
      <w:r w:rsidR="00D13A0B" w:rsidRPr="00920A93">
        <w:rPr>
          <w:sz w:val="24"/>
          <w:szCs w:val="24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lang w:eastAsia="hi-IN" w:bidi="hi-IN"/>
        </w:rPr>
        <w:t>Ассоциации</w:t>
      </w:r>
      <w:r w:rsidR="00D13A0B" w:rsidRPr="00920A93">
        <w:rPr>
          <w:sz w:val="24"/>
          <w:szCs w:val="24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lang w:eastAsia="hi-IN" w:bidi="hi-IN"/>
        </w:rPr>
        <w:t>может</w:t>
      </w:r>
      <w:r w:rsidR="00D13A0B" w:rsidRPr="00920A93">
        <w:rPr>
          <w:sz w:val="24"/>
          <w:szCs w:val="24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lang w:eastAsia="hi-IN" w:bidi="hi-IN"/>
        </w:rPr>
        <w:t>быть</w:t>
      </w:r>
      <w:r w:rsidR="00D13A0B" w:rsidRPr="00920A93">
        <w:rPr>
          <w:sz w:val="24"/>
          <w:szCs w:val="24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lang w:eastAsia="hi-IN" w:bidi="hi-IN"/>
        </w:rPr>
        <w:t>обжаловано</w:t>
      </w:r>
      <w:r w:rsidR="00D13A0B" w:rsidRPr="00920A93">
        <w:rPr>
          <w:sz w:val="24"/>
          <w:szCs w:val="24"/>
          <w:lang w:eastAsia="hi-IN" w:bidi="hi-IN"/>
        </w:rPr>
        <w:t xml:space="preserve"> </w:t>
      </w:r>
      <w:r w:rsidRPr="00920A93">
        <w:rPr>
          <w:rFonts w:eastAsia="SimSun"/>
          <w:sz w:val="24"/>
          <w:szCs w:val="24"/>
          <w:lang w:eastAsia="hi-IN" w:bidi="hi-IN"/>
        </w:rPr>
        <w:t xml:space="preserve">в Генеральную </w:t>
      </w:r>
      <w:r w:rsidR="00190F90" w:rsidRPr="00920A93">
        <w:rPr>
          <w:rFonts w:eastAsia="SimSun"/>
          <w:sz w:val="24"/>
          <w:szCs w:val="24"/>
          <w:lang w:eastAsia="hi-IN" w:bidi="hi-IN"/>
        </w:rPr>
        <w:t>а</w:t>
      </w:r>
      <w:r w:rsidRPr="00920A93">
        <w:rPr>
          <w:rFonts w:eastAsia="SimSun"/>
          <w:sz w:val="24"/>
          <w:szCs w:val="24"/>
          <w:lang w:eastAsia="hi-IN" w:bidi="hi-IN"/>
        </w:rPr>
        <w:t>ссамблею Ассоциации</w:t>
      </w:r>
      <w:r w:rsidR="00D13A0B" w:rsidRPr="00920A93">
        <w:rPr>
          <w:rFonts w:eastAsia="SimSun"/>
          <w:sz w:val="24"/>
          <w:szCs w:val="24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путем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подачи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соответствующей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жалобы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в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срок,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не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позднее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Pr="00920A93">
        <w:rPr>
          <w:sz w:val="24"/>
          <w:szCs w:val="24"/>
          <w:shd w:val="clear" w:color="auto" w:fill="FFFFFF"/>
          <w:lang w:eastAsia="hi-IN" w:bidi="hi-IN"/>
        </w:rPr>
        <w:t xml:space="preserve">30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дней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со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дня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направления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члену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lang w:eastAsia="hi-IN" w:bidi="hi-IN"/>
        </w:rPr>
        <w:t>Ассоциации</w:t>
      </w:r>
      <w:r w:rsidR="00D13A0B" w:rsidRPr="00920A93">
        <w:rPr>
          <w:sz w:val="24"/>
          <w:szCs w:val="24"/>
          <w:shd w:val="clear" w:color="auto" w:fill="FFFFFF"/>
          <w:lang w:eastAsia="hi-IN" w:bidi="hi-IN"/>
        </w:rPr>
        <w:t xml:space="preserve"> текста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решения.</w:t>
      </w:r>
      <w:r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 xml:space="preserve"> </w:t>
      </w:r>
      <w:r w:rsidR="00D13A0B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 xml:space="preserve">Рассмотрение жалобы осуществляется на ближайшем </w:t>
      </w:r>
      <w:r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 xml:space="preserve">заседании </w:t>
      </w:r>
      <w:r w:rsidRPr="00920A93">
        <w:rPr>
          <w:rFonts w:eastAsia="SimSun"/>
          <w:sz w:val="24"/>
          <w:szCs w:val="24"/>
          <w:lang w:eastAsia="hi-IN" w:bidi="hi-IN"/>
        </w:rPr>
        <w:t xml:space="preserve">Генеральной </w:t>
      </w:r>
      <w:r w:rsidR="00190F90" w:rsidRPr="00920A93">
        <w:rPr>
          <w:rFonts w:eastAsia="SimSun"/>
          <w:sz w:val="24"/>
          <w:szCs w:val="24"/>
          <w:lang w:eastAsia="hi-IN" w:bidi="hi-IN"/>
        </w:rPr>
        <w:t>а</w:t>
      </w:r>
      <w:r w:rsidRPr="00920A93">
        <w:rPr>
          <w:rFonts w:eastAsia="SimSun"/>
          <w:sz w:val="24"/>
          <w:szCs w:val="24"/>
          <w:lang w:eastAsia="hi-IN" w:bidi="hi-IN"/>
        </w:rPr>
        <w:t>ссамблеи Ассоциации</w:t>
      </w:r>
      <w:r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 xml:space="preserve"> по докладу Председателя </w:t>
      </w:r>
      <w:r w:rsidR="008F4722" w:rsidRPr="00920A93">
        <w:rPr>
          <w:sz w:val="24"/>
          <w:szCs w:val="24"/>
          <w:lang w:eastAsia="hi-IN" w:bidi="hi-IN"/>
        </w:rPr>
        <w:t>Квалификационной</w:t>
      </w:r>
      <w:r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 xml:space="preserve"> комиссии.</w:t>
      </w:r>
      <w:r w:rsidR="006F655E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 xml:space="preserve"> Решение Генеральной Ассамблеи Ассоциации может быть обжаловано в суд по месту</w:t>
      </w:r>
      <w:r w:rsidR="00280F39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 xml:space="preserve"> нахождения Ассоциации</w:t>
      </w:r>
      <w:r w:rsidR="006F655E" w:rsidRPr="00920A93">
        <w:rPr>
          <w:rFonts w:eastAsia="SimSun"/>
          <w:sz w:val="24"/>
          <w:szCs w:val="24"/>
          <w:shd w:val="clear" w:color="auto" w:fill="FFFFFF"/>
          <w:lang w:eastAsia="hi-IN" w:bidi="hi-IN"/>
        </w:rPr>
        <w:t>.</w:t>
      </w:r>
    </w:p>
    <w:p w:rsidR="00C01135" w:rsidRPr="00920A93" w:rsidRDefault="00C01135" w:rsidP="00E81332">
      <w:pPr>
        <w:pStyle w:val="11"/>
        <w:tabs>
          <w:tab w:val="clear" w:pos="360"/>
          <w:tab w:val="clear" w:pos="1134"/>
        </w:tabs>
        <w:spacing w:line="240" w:lineRule="auto"/>
        <w:rPr>
          <w:rFonts w:eastAsia="SimSun"/>
          <w:sz w:val="24"/>
          <w:szCs w:val="24"/>
          <w:shd w:val="clear" w:color="auto" w:fill="FFFFFF"/>
          <w:lang w:eastAsia="hi-IN" w:bidi="hi-IN"/>
        </w:rPr>
      </w:pPr>
    </w:p>
    <w:p w:rsidR="00C01135" w:rsidRPr="00920A93" w:rsidRDefault="00E81332" w:rsidP="00E81332">
      <w:pPr>
        <w:pStyle w:val="11"/>
        <w:tabs>
          <w:tab w:val="clear" w:pos="360"/>
          <w:tab w:val="clear" w:pos="1134"/>
        </w:tabs>
        <w:spacing w:line="240" w:lineRule="auto"/>
        <w:jc w:val="center"/>
        <w:rPr>
          <w:rFonts w:eastAsia="SimSun"/>
          <w:b/>
          <w:sz w:val="24"/>
          <w:szCs w:val="24"/>
          <w:shd w:val="clear" w:color="auto" w:fill="FFFFFF"/>
          <w:lang w:eastAsia="hi-IN" w:bidi="hi-IN"/>
        </w:rPr>
      </w:pPr>
      <w:r w:rsidRPr="00920A93">
        <w:rPr>
          <w:rFonts w:eastAsia="SimSun"/>
          <w:b/>
          <w:sz w:val="24"/>
          <w:szCs w:val="24"/>
          <w:shd w:val="clear" w:color="auto" w:fill="FFFFFF"/>
          <w:lang w:eastAsia="hi-IN" w:bidi="hi-IN"/>
        </w:rPr>
        <w:t>7. «Скрытое» членство в Ассоциации</w:t>
      </w:r>
    </w:p>
    <w:p w:rsidR="00E81332" w:rsidRPr="00920A93" w:rsidRDefault="00E81332" w:rsidP="00E81332">
      <w:pPr>
        <w:pStyle w:val="11"/>
        <w:tabs>
          <w:tab w:val="clear" w:pos="360"/>
          <w:tab w:val="clear" w:pos="1134"/>
        </w:tabs>
        <w:spacing w:line="240" w:lineRule="auto"/>
        <w:jc w:val="center"/>
        <w:rPr>
          <w:rFonts w:eastAsia="SimSun"/>
          <w:b/>
          <w:sz w:val="24"/>
          <w:szCs w:val="24"/>
          <w:shd w:val="clear" w:color="auto" w:fill="FFFFFF"/>
          <w:lang w:eastAsia="hi-IN" w:bidi="hi-IN"/>
        </w:rPr>
      </w:pPr>
    </w:p>
    <w:p w:rsidR="00E81332" w:rsidRPr="00920A93" w:rsidRDefault="00E81332" w:rsidP="00E81332">
      <w:pPr>
        <w:pStyle w:val="a8"/>
        <w:spacing w:before="0" w:beforeAutospacing="0" w:after="0" w:afterAutospacing="0"/>
        <w:ind w:firstLine="708"/>
        <w:jc w:val="both"/>
      </w:pPr>
      <w:r w:rsidRPr="00920A93">
        <w:t xml:space="preserve">7.1. По соображениям безопасности, на основании решения Генерального совета Ассоциации  допускается участие в Ассоциации лиц, данные которых остальным членам ассоциации и иным лицам не раскрываются, </w:t>
      </w:r>
      <w:r w:rsidR="00A33A6C" w:rsidRPr="00920A93">
        <w:t xml:space="preserve">так </w:t>
      </w:r>
      <w:r w:rsidRPr="00920A93">
        <w:t>называемых «скрытых членов»</w:t>
      </w:r>
    </w:p>
    <w:p w:rsidR="00E81332" w:rsidRPr="00920A93" w:rsidRDefault="00E81332" w:rsidP="00E81332">
      <w:pPr>
        <w:pStyle w:val="a8"/>
        <w:spacing w:before="0" w:beforeAutospacing="0" w:after="0" w:afterAutospacing="0"/>
        <w:ind w:firstLine="708"/>
        <w:jc w:val="both"/>
      </w:pPr>
      <w:r w:rsidRPr="00920A93">
        <w:t xml:space="preserve"> 7.2. Участие «скрытых членов» в деятельности Ассоциации осуществляется способами, которые обеспечивают отсутствие раскрытия сведений об их личности участникам Ассоциации и другим лицам. </w:t>
      </w:r>
    </w:p>
    <w:p w:rsidR="00E81332" w:rsidRPr="00920A93" w:rsidRDefault="00E81332" w:rsidP="00E81332">
      <w:pPr>
        <w:pStyle w:val="a8"/>
        <w:spacing w:before="0" w:beforeAutospacing="0" w:after="0" w:afterAutospacing="0"/>
        <w:ind w:firstLine="708"/>
        <w:jc w:val="both"/>
      </w:pPr>
      <w:r w:rsidRPr="00920A93">
        <w:t>7.3. Члены Генерального совета Ассоциации</w:t>
      </w:r>
      <w:r w:rsidR="00A33A6C" w:rsidRPr="00920A93">
        <w:t xml:space="preserve"> дают обязательство </w:t>
      </w:r>
      <w:r w:rsidRPr="00920A93">
        <w:t>сохранять в тайне данные о «скрытых членах» Ассоциации.</w:t>
      </w:r>
    </w:p>
    <w:p w:rsidR="00E81332" w:rsidRPr="00920A93" w:rsidRDefault="00E81332" w:rsidP="00E81332">
      <w:pPr>
        <w:pStyle w:val="a8"/>
        <w:spacing w:before="0" w:beforeAutospacing="0" w:after="0" w:afterAutospacing="0"/>
        <w:ind w:firstLine="708"/>
        <w:jc w:val="both"/>
      </w:pPr>
      <w:r w:rsidRPr="00920A93">
        <w:t xml:space="preserve">7.4. Раскрытие сведений о «скрытом членстве» в Ассоциации допускается по </w:t>
      </w:r>
      <w:r w:rsidR="00A33A6C" w:rsidRPr="00920A93">
        <w:t xml:space="preserve">только </w:t>
      </w:r>
      <w:r w:rsidRPr="00920A93">
        <w:t>личному заявлению «скрытого члена» Ассоциации.</w:t>
      </w:r>
    </w:p>
    <w:p w:rsidR="00E63193" w:rsidRPr="00920A93" w:rsidRDefault="00E63193" w:rsidP="00E81332">
      <w:pPr>
        <w:pStyle w:val="a8"/>
        <w:spacing w:before="0" w:beforeAutospacing="0" w:after="0" w:afterAutospacing="0"/>
        <w:ind w:firstLine="708"/>
        <w:jc w:val="both"/>
      </w:pPr>
      <w:r w:rsidRPr="00920A93">
        <w:t>7.5. Особенности деятельности</w:t>
      </w:r>
      <w:r w:rsidR="002C5C77" w:rsidRPr="00920A93">
        <w:t xml:space="preserve"> и учета</w:t>
      </w:r>
      <w:r w:rsidRPr="00920A93">
        <w:t xml:space="preserve"> «скрытых членов» Ассоциации могут быть закреплены </w:t>
      </w:r>
      <w:r w:rsidR="002C5C77" w:rsidRPr="00920A93">
        <w:t xml:space="preserve">специальным </w:t>
      </w:r>
      <w:r w:rsidRPr="00920A93">
        <w:t>Регламентом</w:t>
      </w:r>
      <w:r w:rsidR="002C5C77" w:rsidRPr="00920A93">
        <w:t>.</w:t>
      </w:r>
      <w:r w:rsidRPr="00920A93">
        <w:t xml:space="preserve"> </w:t>
      </w:r>
    </w:p>
    <w:p w:rsidR="00A33A6C" w:rsidRPr="00920A93" w:rsidRDefault="00A33A6C" w:rsidP="00A33A6C">
      <w:pPr>
        <w:pStyle w:val="a8"/>
        <w:spacing w:before="0" w:beforeAutospacing="0" w:after="0" w:afterAutospacing="0"/>
        <w:ind w:firstLine="708"/>
        <w:jc w:val="both"/>
      </w:pPr>
      <w:r w:rsidRPr="00920A93">
        <w:t>7.6. Учет «скрытых членов», присвоение им псевдонимов для использования в рамках профессионального общения (при необходимости), отражается в отдельном реестре, который ведется лично одним из членов Генерального совета Ассоциации.</w:t>
      </w:r>
      <w:r w:rsidRPr="00920A93">
        <w:rPr>
          <w:rFonts w:eastAsiaTheme="minorHAnsi"/>
          <w:kern w:val="2"/>
          <w:lang w:eastAsia="en-US"/>
          <w14:ligatures w14:val="standardContextual"/>
        </w:rPr>
        <w:t xml:space="preserve"> В реестр </w:t>
      </w:r>
      <w:r w:rsidRPr="00920A93">
        <w:t xml:space="preserve">включаются сведения о фамилии, имени и отчестве (если имеется) члена Ассоциации, дате принятия решения о членстве в Ассоциации и контактные данные члена Ассоциации. </w:t>
      </w:r>
    </w:p>
    <w:p w:rsidR="00A33A6C" w:rsidRPr="00920A93" w:rsidRDefault="00A33A6C" w:rsidP="00A33A6C">
      <w:pPr>
        <w:pStyle w:val="a8"/>
        <w:spacing w:before="0" w:beforeAutospacing="0" w:after="0" w:afterAutospacing="0"/>
        <w:ind w:firstLine="708"/>
        <w:jc w:val="both"/>
        <w:rPr>
          <w:b/>
        </w:rPr>
      </w:pPr>
    </w:p>
    <w:p w:rsidR="00E81332" w:rsidRPr="00920A93" w:rsidRDefault="00E81332" w:rsidP="00E813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920A93">
        <w:rPr>
          <w:rFonts w:ascii="Times New Roman" w:hAnsi="Times New Roman" w:cs="Times New Roman"/>
          <w:b/>
          <w:sz w:val="24"/>
          <w:szCs w:val="24"/>
          <w:lang w:val="ru-RU"/>
        </w:rPr>
        <w:t>8. Приостановление членства в Ассоциации</w:t>
      </w:r>
    </w:p>
    <w:p w:rsidR="00456350" w:rsidRPr="00920A93" w:rsidRDefault="00456350" w:rsidP="00E813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E81332" w:rsidRPr="00920A93" w:rsidRDefault="00E81332" w:rsidP="00E813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20A93">
        <w:rPr>
          <w:rFonts w:ascii="Times New Roman" w:hAnsi="Times New Roman" w:cs="Times New Roman"/>
          <w:sz w:val="24"/>
          <w:szCs w:val="24"/>
          <w:lang w:val="ru-RU"/>
        </w:rPr>
        <w:t>8.1</w:t>
      </w:r>
      <w:r w:rsidRPr="00920A93">
        <w:rPr>
          <w:rFonts w:ascii="Times New Roman" w:hAnsi="Times New Roman" w:cs="Times New Roman"/>
          <w:sz w:val="24"/>
          <w:szCs w:val="24"/>
        </w:rPr>
        <w:t>. Членство в Ассоциации может быть приостановлено на определенный срок или без указания такового по личному заявлению члена Ассоциации и принимаемого на его основе решением Генерального совета Ассоциации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E81332" w:rsidRPr="00920A93" w:rsidRDefault="00E81332" w:rsidP="00E813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8.2. </w:t>
      </w:r>
      <w:r w:rsidRPr="00920A93">
        <w:rPr>
          <w:rFonts w:ascii="Times New Roman" w:hAnsi="Times New Roman" w:cs="Times New Roman"/>
          <w:sz w:val="24"/>
          <w:szCs w:val="24"/>
        </w:rPr>
        <w:t xml:space="preserve">Лицо, статус члена в Ассоциации которого приостановлен,  не вправе </w:t>
      </w:r>
      <w:r w:rsidR="00C34AB9"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занимать </w:t>
      </w:r>
      <w:r w:rsidRPr="00920A93">
        <w:rPr>
          <w:rFonts w:ascii="Times New Roman" w:hAnsi="Times New Roman" w:cs="Times New Roman"/>
          <w:sz w:val="24"/>
          <w:szCs w:val="24"/>
        </w:rPr>
        <w:t>выборные должности в органах Ассоциации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E81332" w:rsidRPr="00920A93" w:rsidRDefault="00E81332" w:rsidP="00E813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8.3. </w:t>
      </w:r>
      <w:r w:rsidRPr="00920A93">
        <w:rPr>
          <w:rFonts w:ascii="Times New Roman" w:hAnsi="Times New Roman" w:cs="Times New Roman"/>
          <w:sz w:val="24"/>
          <w:szCs w:val="24"/>
        </w:rPr>
        <w:t xml:space="preserve">Приостановление членства в </w:t>
      </w:r>
      <w:r w:rsidR="001E6C31" w:rsidRPr="00920A93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Pr="00920A93">
        <w:rPr>
          <w:rFonts w:ascii="Times New Roman" w:hAnsi="Times New Roman" w:cs="Times New Roman"/>
          <w:sz w:val="24"/>
          <w:szCs w:val="24"/>
        </w:rPr>
        <w:t>ссоциации предполагает возможность участия в мероприятиях Ассоциации</w:t>
      </w: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 с правом совещательного голоса, </w:t>
      </w:r>
      <w:r w:rsidRPr="00920A93">
        <w:rPr>
          <w:rFonts w:ascii="Times New Roman" w:hAnsi="Times New Roman" w:cs="Times New Roman"/>
          <w:sz w:val="24"/>
          <w:szCs w:val="24"/>
        </w:rPr>
        <w:t xml:space="preserve">а также право получать информацию о деятельности Ассоциации. </w:t>
      </w:r>
    </w:p>
    <w:p w:rsidR="00E81332" w:rsidRPr="00920A93" w:rsidRDefault="00E81332" w:rsidP="00E813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20A93">
        <w:rPr>
          <w:rFonts w:ascii="Times New Roman" w:hAnsi="Times New Roman" w:cs="Times New Roman"/>
          <w:sz w:val="24"/>
          <w:szCs w:val="24"/>
          <w:lang w:val="ru-RU"/>
        </w:rPr>
        <w:t xml:space="preserve">8.4. </w:t>
      </w:r>
      <w:r w:rsidRPr="00920A93">
        <w:rPr>
          <w:rFonts w:ascii="Times New Roman" w:hAnsi="Times New Roman" w:cs="Times New Roman"/>
          <w:sz w:val="24"/>
          <w:szCs w:val="24"/>
        </w:rPr>
        <w:t>Статус члена Ассоциации возобновляется на основе заявления члена Ассоциации, статус которого приостановлен и принимаемого на его основе решением Генерального совета Ассоциации.</w:t>
      </w:r>
    </w:p>
    <w:p w:rsidR="00E81332" w:rsidRPr="00920A93" w:rsidRDefault="00E81332" w:rsidP="00E81332">
      <w:pPr>
        <w:ind w:firstLine="708"/>
        <w:jc w:val="both"/>
        <w:rPr>
          <w:sz w:val="28"/>
          <w:szCs w:val="28"/>
        </w:rPr>
      </w:pPr>
    </w:p>
    <w:p w:rsidR="00C01135" w:rsidRPr="00920A93" w:rsidRDefault="00C01135" w:rsidP="005D2AF3">
      <w:pPr>
        <w:pStyle w:val="11"/>
        <w:tabs>
          <w:tab w:val="clear" w:pos="360"/>
          <w:tab w:val="clear" w:pos="1134"/>
        </w:tabs>
        <w:spacing w:line="240" w:lineRule="auto"/>
        <w:rPr>
          <w:rFonts w:eastAsia="SimSun"/>
          <w:sz w:val="24"/>
          <w:szCs w:val="24"/>
          <w:shd w:val="clear" w:color="auto" w:fill="FFFFFF"/>
          <w:lang w:val="fr-FR" w:eastAsia="hi-IN" w:bidi="hi-IN"/>
        </w:rPr>
      </w:pPr>
    </w:p>
    <w:sectPr w:rsidR="00C01135" w:rsidRPr="00920A93" w:rsidSect="00703C3E">
      <w:footerReference w:type="default" r:id="rId8"/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27EC" w:rsidRDefault="002027EC" w:rsidP="00703C3E">
      <w:pPr>
        <w:spacing w:after="0" w:line="240" w:lineRule="auto"/>
      </w:pPr>
      <w:r>
        <w:separator/>
      </w:r>
    </w:p>
  </w:endnote>
  <w:endnote w:type="continuationSeparator" w:id="0">
    <w:p w:rsidR="002027EC" w:rsidRDefault="002027EC" w:rsidP="00703C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06483921"/>
      <w:docPartObj>
        <w:docPartGallery w:val="Page Numbers (Bottom of Page)"/>
        <w:docPartUnique/>
      </w:docPartObj>
    </w:sdtPr>
    <w:sdtEndPr/>
    <w:sdtContent>
      <w:p w:rsidR="00C01135" w:rsidRDefault="00C0113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05059" w:rsidRPr="00905059">
          <w:rPr>
            <w:noProof/>
            <w:lang w:val="ru-RU"/>
          </w:rPr>
          <w:t>3</w:t>
        </w:r>
        <w:r>
          <w:fldChar w:fldCharType="end"/>
        </w:r>
      </w:p>
    </w:sdtContent>
  </w:sdt>
  <w:p w:rsidR="00C01135" w:rsidRDefault="00C0113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27EC" w:rsidRDefault="002027EC" w:rsidP="00703C3E">
      <w:pPr>
        <w:spacing w:after="0" w:line="240" w:lineRule="auto"/>
      </w:pPr>
      <w:r>
        <w:separator/>
      </w:r>
    </w:p>
  </w:footnote>
  <w:footnote w:type="continuationSeparator" w:id="0">
    <w:p w:rsidR="002027EC" w:rsidRDefault="002027EC" w:rsidP="00703C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40BEC"/>
    <w:multiLevelType w:val="hybridMultilevel"/>
    <w:tmpl w:val="259048DC"/>
    <w:lvl w:ilvl="0" w:tplc="0780FBC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AE205E3"/>
    <w:multiLevelType w:val="hybridMultilevel"/>
    <w:tmpl w:val="259048DC"/>
    <w:lvl w:ilvl="0" w:tplc="0780FBC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C101AA9"/>
    <w:multiLevelType w:val="hybridMultilevel"/>
    <w:tmpl w:val="90440744"/>
    <w:lvl w:ilvl="0" w:tplc="7730EC4A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C362289"/>
    <w:multiLevelType w:val="hybridMultilevel"/>
    <w:tmpl w:val="006CA8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2M7I0MTQ2szQzNDKxNDBX0lEKTi0uzszPAykwNKgFAAmZFzUtAAAA"/>
  </w:docVars>
  <w:rsids>
    <w:rsidRoot w:val="0019445A"/>
    <w:rsid w:val="000A604A"/>
    <w:rsid w:val="000C002F"/>
    <w:rsid w:val="000C0C5A"/>
    <w:rsid w:val="000C4635"/>
    <w:rsid w:val="0012668F"/>
    <w:rsid w:val="00190F90"/>
    <w:rsid w:val="0019445A"/>
    <w:rsid w:val="001C633F"/>
    <w:rsid w:val="001E6C31"/>
    <w:rsid w:val="0020121F"/>
    <w:rsid w:val="002027EC"/>
    <w:rsid w:val="0027362E"/>
    <w:rsid w:val="00280F39"/>
    <w:rsid w:val="002C5C77"/>
    <w:rsid w:val="002F592D"/>
    <w:rsid w:val="00325D4D"/>
    <w:rsid w:val="0037072B"/>
    <w:rsid w:val="00373875"/>
    <w:rsid w:val="003C4099"/>
    <w:rsid w:val="0040296C"/>
    <w:rsid w:val="00402FB5"/>
    <w:rsid w:val="00456350"/>
    <w:rsid w:val="0046685A"/>
    <w:rsid w:val="0048211A"/>
    <w:rsid w:val="0048344C"/>
    <w:rsid w:val="004941D7"/>
    <w:rsid w:val="004F192E"/>
    <w:rsid w:val="005C7254"/>
    <w:rsid w:val="005D2AF3"/>
    <w:rsid w:val="005F0F02"/>
    <w:rsid w:val="00650DC8"/>
    <w:rsid w:val="00683F25"/>
    <w:rsid w:val="006A3DFF"/>
    <w:rsid w:val="006F655E"/>
    <w:rsid w:val="00703C3E"/>
    <w:rsid w:val="007845E8"/>
    <w:rsid w:val="00787A33"/>
    <w:rsid w:val="007C7CDB"/>
    <w:rsid w:val="007F4744"/>
    <w:rsid w:val="008811D2"/>
    <w:rsid w:val="008B2567"/>
    <w:rsid w:val="008C3A28"/>
    <w:rsid w:val="008D2BC8"/>
    <w:rsid w:val="008D7AA6"/>
    <w:rsid w:val="008E7F99"/>
    <w:rsid w:val="008F07F2"/>
    <w:rsid w:val="008F4722"/>
    <w:rsid w:val="00905059"/>
    <w:rsid w:val="00920A93"/>
    <w:rsid w:val="00924BD4"/>
    <w:rsid w:val="009326E6"/>
    <w:rsid w:val="009A1CA7"/>
    <w:rsid w:val="009A3101"/>
    <w:rsid w:val="009A7112"/>
    <w:rsid w:val="00A02E97"/>
    <w:rsid w:val="00A07991"/>
    <w:rsid w:val="00A24D79"/>
    <w:rsid w:val="00A33A6C"/>
    <w:rsid w:val="00AA52DC"/>
    <w:rsid w:val="00AA5D71"/>
    <w:rsid w:val="00B3133E"/>
    <w:rsid w:val="00B83E8D"/>
    <w:rsid w:val="00C01135"/>
    <w:rsid w:val="00C06DE3"/>
    <w:rsid w:val="00C15803"/>
    <w:rsid w:val="00C34AB9"/>
    <w:rsid w:val="00C70D3C"/>
    <w:rsid w:val="00D13393"/>
    <w:rsid w:val="00D13A0B"/>
    <w:rsid w:val="00D17747"/>
    <w:rsid w:val="00D42470"/>
    <w:rsid w:val="00D52F3A"/>
    <w:rsid w:val="00D86E23"/>
    <w:rsid w:val="00DA253B"/>
    <w:rsid w:val="00DC7325"/>
    <w:rsid w:val="00DD36EC"/>
    <w:rsid w:val="00E25632"/>
    <w:rsid w:val="00E41FAF"/>
    <w:rsid w:val="00E55819"/>
    <w:rsid w:val="00E63193"/>
    <w:rsid w:val="00E81332"/>
    <w:rsid w:val="00E826EB"/>
    <w:rsid w:val="00EA2D86"/>
    <w:rsid w:val="00EB36C1"/>
    <w:rsid w:val="00F02CCF"/>
    <w:rsid w:val="00F3701B"/>
    <w:rsid w:val="00F40771"/>
    <w:rsid w:val="00F423F6"/>
    <w:rsid w:val="00F44DF3"/>
    <w:rsid w:val="00F53A0C"/>
    <w:rsid w:val="00FC4AC8"/>
    <w:rsid w:val="00FC5CA6"/>
    <w:rsid w:val="00FE2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445A"/>
    <w:pPr>
      <w:spacing w:after="160" w:line="259" w:lineRule="auto"/>
    </w:pPr>
    <w:rPr>
      <w:rFonts w:asciiTheme="minorHAnsi" w:eastAsiaTheme="minorHAnsi" w:hAnsiTheme="minorHAnsi" w:cstheme="minorBidi"/>
      <w:kern w:val="2"/>
      <w:sz w:val="22"/>
      <w:szCs w:val="22"/>
      <w:lang w:val="fr-FR"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445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0"/>
      <w:sz w:val="24"/>
      <w:szCs w:val="24"/>
      <w:lang w:val="ru-RU" w:eastAsia="ru-RU"/>
      <w14:ligatures w14:val="none"/>
    </w:rPr>
  </w:style>
  <w:style w:type="paragraph" w:styleId="a4">
    <w:name w:val="header"/>
    <w:basedOn w:val="a"/>
    <w:link w:val="a5"/>
    <w:rsid w:val="00703C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rsid w:val="00703C3E"/>
    <w:rPr>
      <w:rFonts w:asciiTheme="minorHAnsi" w:eastAsiaTheme="minorHAnsi" w:hAnsiTheme="minorHAnsi" w:cstheme="minorBidi"/>
      <w:kern w:val="2"/>
      <w:sz w:val="22"/>
      <w:szCs w:val="22"/>
      <w:lang w:val="fr-FR" w:eastAsia="en-US"/>
      <w14:ligatures w14:val="standardContextual"/>
    </w:rPr>
  </w:style>
  <w:style w:type="paragraph" w:styleId="a6">
    <w:name w:val="footer"/>
    <w:basedOn w:val="a"/>
    <w:link w:val="a7"/>
    <w:uiPriority w:val="99"/>
    <w:rsid w:val="00703C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03C3E"/>
    <w:rPr>
      <w:rFonts w:asciiTheme="minorHAnsi" w:eastAsiaTheme="minorHAnsi" w:hAnsiTheme="minorHAnsi" w:cstheme="minorBidi"/>
      <w:kern w:val="2"/>
      <w:sz w:val="22"/>
      <w:szCs w:val="22"/>
      <w:lang w:val="fr-FR" w:eastAsia="en-US"/>
      <w14:ligatures w14:val="standardContextual"/>
    </w:rPr>
  </w:style>
  <w:style w:type="paragraph" w:customStyle="1" w:styleId="11">
    <w:name w:val="!Заголовок 1.1"/>
    <w:basedOn w:val="a"/>
    <w:rsid w:val="00D13A0B"/>
    <w:pPr>
      <w:tabs>
        <w:tab w:val="num" w:pos="360"/>
        <w:tab w:val="left" w:pos="1134"/>
      </w:tabs>
      <w:suppressAutoHyphens/>
      <w:spacing w:after="0" w:line="100" w:lineRule="atLeast"/>
      <w:ind w:firstLine="567"/>
      <w:jc w:val="both"/>
    </w:pPr>
    <w:rPr>
      <w:rFonts w:ascii="Times New Roman" w:eastAsia="Times New Roman" w:hAnsi="Times New Roman" w:cs="Times New Roman"/>
      <w:kern w:val="1"/>
      <w:sz w:val="28"/>
      <w:szCs w:val="28"/>
      <w:lang w:val="ru-RU" w:eastAsia="ar-SA"/>
      <w14:ligatures w14:val="none"/>
    </w:rPr>
  </w:style>
  <w:style w:type="paragraph" w:styleId="a8">
    <w:name w:val="Normal (Web)"/>
    <w:basedOn w:val="a"/>
    <w:uiPriority w:val="99"/>
    <w:unhideWhenUsed/>
    <w:rsid w:val="00D13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ru-RU" w:eastAsia="ru-RU"/>
      <w14:ligatures w14:val="none"/>
    </w:rPr>
  </w:style>
  <w:style w:type="character" w:styleId="a9">
    <w:name w:val="Hyperlink"/>
    <w:basedOn w:val="a0"/>
    <w:uiPriority w:val="99"/>
    <w:unhideWhenUsed/>
    <w:rsid w:val="00AA5D71"/>
    <w:rPr>
      <w:color w:val="0000FF"/>
      <w:u w:val="single"/>
    </w:rPr>
  </w:style>
  <w:style w:type="character" w:customStyle="1" w:styleId="extendedtext-full">
    <w:name w:val="extendedtext-full"/>
    <w:basedOn w:val="a0"/>
    <w:rsid w:val="00C0113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445A"/>
    <w:pPr>
      <w:spacing w:after="160" w:line="259" w:lineRule="auto"/>
    </w:pPr>
    <w:rPr>
      <w:rFonts w:asciiTheme="minorHAnsi" w:eastAsiaTheme="minorHAnsi" w:hAnsiTheme="minorHAnsi" w:cstheme="minorBidi"/>
      <w:kern w:val="2"/>
      <w:sz w:val="22"/>
      <w:szCs w:val="22"/>
      <w:lang w:val="fr-FR"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445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0"/>
      <w:sz w:val="24"/>
      <w:szCs w:val="24"/>
      <w:lang w:val="ru-RU" w:eastAsia="ru-RU"/>
      <w14:ligatures w14:val="none"/>
    </w:rPr>
  </w:style>
  <w:style w:type="paragraph" w:styleId="a4">
    <w:name w:val="header"/>
    <w:basedOn w:val="a"/>
    <w:link w:val="a5"/>
    <w:rsid w:val="00703C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rsid w:val="00703C3E"/>
    <w:rPr>
      <w:rFonts w:asciiTheme="minorHAnsi" w:eastAsiaTheme="minorHAnsi" w:hAnsiTheme="minorHAnsi" w:cstheme="minorBidi"/>
      <w:kern w:val="2"/>
      <w:sz w:val="22"/>
      <w:szCs w:val="22"/>
      <w:lang w:val="fr-FR" w:eastAsia="en-US"/>
      <w14:ligatures w14:val="standardContextual"/>
    </w:rPr>
  </w:style>
  <w:style w:type="paragraph" w:styleId="a6">
    <w:name w:val="footer"/>
    <w:basedOn w:val="a"/>
    <w:link w:val="a7"/>
    <w:uiPriority w:val="99"/>
    <w:rsid w:val="00703C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03C3E"/>
    <w:rPr>
      <w:rFonts w:asciiTheme="minorHAnsi" w:eastAsiaTheme="minorHAnsi" w:hAnsiTheme="minorHAnsi" w:cstheme="minorBidi"/>
      <w:kern w:val="2"/>
      <w:sz w:val="22"/>
      <w:szCs w:val="22"/>
      <w:lang w:val="fr-FR" w:eastAsia="en-US"/>
      <w14:ligatures w14:val="standardContextual"/>
    </w:rPr>
  </w:style>
  <w:style w:type="paragraph" w:customStyle="1" w:styleId="11">
    <w:name w:val="!Заголовок 1.1"/>
    <w:basedOn w:val="a"/>
    <w:rsid w:val="00D13A0B"/>
    <w:pPr>
      <w:tabs>
        <w:tab w:val="num" w:pos="360"/>
        <w:tab w:val="left" w:pos="1134"/>
      </w:tabs>
      <w:suppressAutoHyphens/>
      <w:spacing w:after="0" w:line="100" w:lineRule="atLeast"/>
      <w:ind w:firstLine="567"/>
      <w:jc w:val="both"/>
    </w:pPr>
    <w:rPr>
      <w:rFonts w:ascii="Times New Roman" w:eastAsia="Times New Roman" w:hAnsi="Times New Roman" w:cs="Times New Roman"/>
      <w:kern w:val="1"/>
      <w:sz w:val="28"/>
      <w:szCs w:val="28"/>
      <w:lang w:val="ru-RU" w:eastAsia="ar-SA"/>
      <w14:ligatures w14:val="none"/>
    </w:rPr>
  </w:style>
  <w:style w:type="paragraph" w:styleId="a8">
    <w:name w:val="Normal (Web)"/>
    <w:basedOn w:val="a"/>
    <w:uiPriority w:val="99"/>
    <w:unhideWhenUsed/>
    <w:rsid w:val="00D13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ru-RU" w:eastAsia="ru-RU"/>
      <w14:ligatures w14:val="none"/>
    </w:rPr>
  </w:style>
  <w:style w:type="character" w:styleId="a9">
    <w:name w:val="Hyperlink"/>
    <w:basedOn w:val="a0"/>
    <w:uiPriority w:val="99"/>
    <w:unhideWhenUsed/>
    <w:rsid w:val="00AA5D71"/>
    <w:rPr>
      <w:color w:val="0000FF"/>
      <w:u w:val="single"/>
    </w:rPr>
  </w:style>
  <w:style w:type="character" w:customStyle="1" w:styleId="extendedtext-full">
    <w:name w:val="extendedtext-full"/>
    <w:basedOn w:val="a0"/>
    <w:rsid w:val="00C011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933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8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4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0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425</TotalTime>
  <Pages>8</Pages>
  <Words>4321</Words>
  <Characters>24636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70</cp:revision>
  <dcterms:created xsi:type="dcterms:W3CDTF">2024-06-15T16:09:00Z</dcterms:created>
  <dcterms:modified xsi:type="dcterms:W3CDTF">2024-10-16T12:47:00Z</dcterms:modified>
</cp:coreProperties>
</file>